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028" w:rsidRDefault="00801ACA">
      <w:pPr>
        <w:shd w:val="clear" w:color="auto" w:fill="FFFFFF"/>
        <w:spacing w:before="120" w:line="211" w:lineRule="exact"/>
        <w:ind w:left="5" w:right="77"/>
        <w:jc w:val="both"/>
      </w:pPr>
      <w:r>
        <w:rPr>
          <w:noProof/>
        </w:rPr>
        <w:pict>
          <v:line id="_x0000_s1026" style="position:absolute;left:0;text-align:left;z-index:251658240;mso-position-horizontal-relative:margin" from="332.4pt,19.9pt" to="332.4pt,307.65pt" o:allowincell="f" strokeweight="1.45pt">
            <w10:wrap anchorx="margin"/>
          </v:line>
        </w:pict>
      </w:r>
      <w:r>
        <w:rPr>
          <w:noProof/>
        </w:rPr>
        <w:pict>
          <v:line id="_x0000_s1027" style="position:absolute;left:0;text-align:left;z-index:251659264;mso-position-horizontal-relative:margin" from="334.3pt,104.65pt" to="334.3pt,180.95pt" o:allowincell="f" strokeweight="3.85pt">
            <w10:wrap anchorx="margin"/>
          </v:line>
        </w:pict>
      </w:r>
      <w:r w:rsidR="00B23328">
        <w:rPr>
          <w:rFonts w:eastAsia="Times New Roman"/>
          <w:spacing w:val="-1"/>
          <w:sz w:val="22"/>
          <w:szCs w:val="22"/>
        </w:rPr>
        <w:t xml:space="preserve">хотя бывают костромские гончие и «с низким поиском». </w:t>
      </w:r>
      <w:r w:rsidR="00B23328">
        <w:rPr>
          <w:rFonts w:eastAsia="Times New Roman"/>
          <w:sz w:val="22"/>
          <w:szCs w:val="22"/>
        </w:rPr>
        <w:t xml:space="preserve">В добор по красному зверю некоторые </w:t>
      </w:r>
      <w:proofErr w:type="spellStart"/>
      <w:r w:rsidR="00B23328">
        <w:rPr>
          <w:rFonts w:eastAsia="Times New Roman"/>
          <w:sz w:val="22"/>
          <w:szCs w:val="22"/>
        </w:rPr>
        <w:t>зверогоны</w:t>
      </w:r>
      <w:proofErr w:type="spellEnd"/>
      <w:r w:rsidR="00B23328">
        <w:rPr>
          <w:rFonts w:eastAsia="Times New Roman"/>
          <w:sz w:val="22"/>
          <w:szCs w:val="22"/>
        </w:rPr>
        <w:t xml:space="preserve"> и </w:t>
      </w:r>
      <w:proofErr w:type="spellStart"/>
      <w:r w:rsidR="00B23328">
        <w:rPr>
          <w:rFonts w:eastAsia="Times New Roman"/>
          <w:sz w:val="22"/>
          <w:szCs w:val="22"/>
        </w:rPr>
        <w:t>кра-сногоны</w:t>
      </w:r>
      <w:proofErr w:type="spellEnd"/>
      <w:r w:rsidR="00B23328">
        <w:rPr>
          <w:rFonts w:eastAsia="Times New Roman"/>
          <w:sz w:val="22"/>
          <w:szCs w:val="22"/>
        </w:rPr>
        <w:t xml:space="preserve"> идут хорошо, но точно так же, как и некоторые </w:t>
      </w:r>
      <w:proofErr w:type="spellStart"/>
      <w:r w:rsidR="00B23328">
        <w:rPr>
          <w:rFonts w:eastAsia="Times New Roman"/>
          <w:sz w:val="22"/>
          <w:szCs w:val="22"/>
        </w:rPr>
        <w:t>зайчатники</w:t>
      </w:r>
      <w:proofErr w:type="spellEnd"/>
      <w:r w:rsidR="00B23328">
        <w:rPr>
          <w:rFonts w:eastAsia="Times New Roman"/>
          <w:sz w:val="22"/>
          <w:szCs w:val="22"/>
        </w:rPr>
        <w:t>, имеют слабость покрикивать «в жирах».</w:t>
      </w:r>
    </w:p>
    <w:p w:rsidR="00091028" w:rsidRDefault="00B23328">
      <w:pPr>
        <w:shd w:val="clear" w:color="auto" w:fill="FFFFFF"/>
        <w:spacing w:line="211" w:lineRule="exact"/>
        <w:ind w:left="14" w:right="58" w:firstLine="322"/>
        <w:jc w:val="both"/>
      </w:pPr>
      <w:proofErr w:type="spellStart"/>
      <w:r>
        <w:rPr>
          <w:rFonts w:eastAsia="Times New Roman"/>
          <w:sz w:val="22"/>
          <w:szCs w:val="22"/>
        </w:rPr>
        <w:t>Паратость</w:t>
      </w:r>
      <w:proofErr w:type="spellEnd"/>
      <w:r>
        <w:rPr>
          <w:rFonts w:eastAsia="Times New Roman"/>
          <w:sz w:val="22"/>
          <w:szCs w:val="22"/>
        </w:rPr>
        <w:t xml:space="preserve"> — средней ноги; но неутомимость их за</w:t>
      </w:r>
      <w:r>
        <w:rPr>
          <w:rFonts w:eastAsia="Times New Roman"/>
          <w:sz w:val="22"/>
          <w:szCs w:val="22"/>
        </w:rPr>
        <w:softHyphen/>
        <w:t xml:space="preserve">мечательная. «Средней ноги» — такие гончие, которые не особенно резвы, но и не «пеши», </w:t>
      </w:r>
      <w:proofErr w:type="gramStart"/>
      <w:r>
        <w:rPr>
          <w:rFonts w:eastAsia="Times New Roman"/>
          <w:sz w:val="22"/>
          <w:szCs w:val="22"/>
        </w:rPr>
        <w:t>при том</w:t>
      </w:r>
      <w:proofErr w:type="gramEnd"/>
      <w:r>
        <w:rPr>
          <w:rFonts w:eastAsia="Times New Roman"/>
          <w:sz w:val="22"/>
          <w:szCs w:val="22"/>
        </w:rPr>
        <w:t xml:space="preserve"> не «</w:t>
      </w:r>
      <w:proofErr w:type="spellStart"/>
      <w:r>
        <w:rPr>
          <w:rFonts w:eastAsia="Times New Roman"/>
          <w:sz w:val="22"/>
          <w:szCs w:val="22"/>
        </w:rPr>
        <w:t>сто-мчивы</w:t>
      </w:r>
      <w:proofErr w:type="spellEnd"/>
      <w:r>
        <w:rPr>
          <w:rFonts w:eastAsia="Times New Roman"/>
          <w:sz w:val="22"/>
          <w:szCs w:val="22"/>
        </w:rPr>
        <w:t>» и водят зверя «во все ноги». Таких гончих некоторые охотники называют «</w:t>
      </w:r>
      <w:proofErr w:type="spellStart"/>
      <w:r>
        <w:rPr>
          <w:rFonts w:eastAsia="Times New Roman"/>
          <w:sz w:val="22"/>
          <w:szCs w:val="22"/>
        </w:rPr>
        <w:t>ногастыми</w:t>
      </w:r>
      <w:proofErr w:type="spellEnd"/>
      <w:r>
        <w:rPr>
          <w:rFonts w:eastAsia="Times New Roman"/>
          <w:sz w:val="22"/>
          <w:szCs w:val="22"/>
        </w:rPr>
        <w:t>». Из гон</w:t>
      </w:r>
      <w:r>
        <w:rPr>
          <w:rFonts w:eastAsia="Times New Roman"/>
          <w:sz w:val="22"/>
          <w:szCs w:val="22"/>
        </w:rPr>
        <w:softHyphen/>
        <w:t xml:space="preserve">чих «средней ноги» чаще всего бывают мастера-гонцы, но которые никогда </w:t>
      </w:r>
      <w:proofErr w:type="gramStart"/>
      <w:r>
        <w:rPr>
          <w:rFonts w:eastAsia="Times New Roman"/>
          <w:sz w:val="22"/>
          <w:szCs w:val="22"/>
        </w:rPr>
        <w:t>и</w:t>
      </w:r>
      <w:proofErr w:type="gramEnd"/>
      <w:r>
        <w:rPr>
          <w:rFonts w:eastAsia="Times New Roman"/>
          <w:sz w:val="22"/>
          <w:szCs w:val="22"/>
        </w:rPr>
        <w:t xml:space="preserve"> ни в каком случае не могут сравниться с мастерами-гонцами из паратых гончих.</w:t>
      </w:r>
    </w:p>
    <w:p w:rsidR="00091028" w:rsidRDefault="00B23328">
      <w:pPr>
        <w:shd w:val="clear" w:color="auto" w:fill="FFFFFF"/>
        <w:spacing w:line="211" w:lineRule="exact"/>
        <w:ind w:left="29" w:right="53" w:firstLine="322"/>
        <w:jc w:val="both"/>
      </w:pPr>
      <w:r>
        <w:rPr>
          <w:rFonts w:eastAsia="Times New Roman"/>
          <w:sz w:val="22"/>
          <w:szCs w:val="22"/>
        </w:rPr>
        <w:t>Голос у костромских гончих преимущественно ров</w:t>
      </w:r>
      <w:r>
        <w:rPr>
          <w:rFonts w:eastAsia="Times New Roman"/>
          <w:sz w:val="22"/>
          <w:szCs w:val="22"/>
        </w:rPr>
        <w:softHyphen/>
        <w:t>ный или тонкий и в большинстве «яркий»; но иногда бывают и «с заливом». Очень крупных голосов у кост</w:t>
      </w:r>
      <w:r>
        <w:rPr>
          <w:rFonts w:eastAsia="Times New Roman"/>
          <w:sz w:val="22"/>
          <w:szCs w:val="22"/>
        </w:rPr>
        <w:softHyphen/>
        <w:t>ромских гончих никогда не бывает.</w:t>
      </w:r>
    </w:p>
    <w:p w:rsidR="00091028" w:rsidRDefault="00B23328">
      <w:pPr>
        <w:shd w:val="clear" w:color="auto" w:fill="FFFFFF"/>
        <w:spacing w:line="211" w:lineRule="exact"/>
        <w:ind w:left="38" w:right="34" w:firstLine="317"/>
        <w:jc w:val="both"/>
      </w:pPr>
      <w:r>
        <w:rPr>
          <w:rFonts w:eastAsia="Times New Roman"/>
          <w:sz w:val="22"/>
          <w:szCs w:val="22"/>
        </w:rPr>
        <w:t>Злоба у костромских гончих также неравномерна: есть собаки мертвой злобы к волку, а есть и совсем его не берущие; но привязчивость к гоньбе по зверю и зай</w:t>
      </w:r>
      <w:r>
        <w:rPr>
          <w:rFonts w:eastAsia="Times New Roman"/>
          <w:sz w:val="22"/>
          <w:szCs w:val="22"/>
        </w:rPr>
        <w:softHyphen/>
        <w:t>цу вообще, за исключением «</w:t>
      </w:r>
      <w:proofErr w:type="gramStart"/>
      <w:r>
        <w:rPr>
          <w:rFonts w:eastAsia="Times New Roman"/>
          <w:sz w:val="22"/>
          <w:szCs w:val="22"/>
        </w:rPr>
        <w:t>заядлых</w:t>
      </w:r>
      <w:proofErr w:type="gram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зайчатниц</w:t>
      </w:r>
      <w:proofErr w:type="spellEnd"/>
      <w:r>
        <w:rPr>
          <w:rFonts w:eastAsia="Times New Roman"/>
          <w:sz w:val="22"/>
          <w:szCs w:val="22"/>
        </w:rPr>
        <w:t>» (кото</w:t>
      </w:r>
      <w:r>
        <w:rPr>
          <w:rFonts w:eastAsia="Times New Roman"/>
          <w:sz w:val="22"/>
          <w:szCs w:val="22"/>
        </w:rPr>
        <w:softHyphen/>
        <w:t>рые кроме зайца ничего другого знать не хотят), безгра</w:t>
      </w:r>
      <w:r>
        <w:rPr>
          <w:rFonts w:eastAsia="Times New Roman"/>
          <w:sz w:val="22"/>
          <w:szCs w:val="22"/>
        </w:rPr>
        <w:softHyphen/>
        <w:t>ничная, а поэтому нередко встречаются такие гончие (из костромских преимущественно), которые превосхо</w:t>
      </w:r>
      <w:r>
        <w:rPr>
          <w:rFonts w:eastAsia="Times New Roman"/>
          <w:sz w:val="22"/>
          <w:szCs w:val="22"/>
        </w:rPr>
        <w:softHyphen/>
        <w:t>дно гоняют по волку, но брать его не берут. Вообще костромские гончие как гонцы, собаки очень хорошие.</w:t>
      </w:r>
    </w:p>
    <w:p w:rsidR="00091028" w:rsidRDefault="00B23328">
      <w:pPr>
        <w:shd w:val="clear" w:color="auto" w:fill="FFFFFF"/>
        <w:spacing w:before="542"/>
        <w:ind w:left="1858"/>
      </w:pPr>
      <w:r>
        <w:rPr>
          <w:rFonts w:eastAsia="Times New Roman"/>
          <w:b/>
          <w:bCs/>
          <w:i/>
          <w:iCs/>
          <w:sz w:val="22"/>
          <w:szCs w:val="22"/>
        </w:rPr>
        <w:t>И. Л. Крамаренко</w:t>
      </w:r>
    </w:p>
    <w:p w:rsidR="00091028" w:rsidRDefault="00B23328">
      <w:pPr>
        <w:shd w:val="clear" w:color="auto" w:fill="FFFFFF"/>
        <w:spacing w:before="120"/>
        <w:ind w:left="34"/>
        <w:jc w:val="center"/>
      </w:pPr>
      <w:r>
        <w:rPr>
          <w:rFonts w:eastAsia="Times New Roman"/>
          <w:b/>
          <w:bCs/>
          <w:sz w:val="22"/>
          <w:szCs w:val="22"/>
        </w:rPr>
        <w:t>О ГОНЧИХ*</w:t>
      </w:r>
    </w:p>
    <w:p w:rsidR="00091028" w:rsidRDefault="00B23328">
      <w:pPr>
        <w:shd w:val="clear" w:color="auto" w:fill="FFFFFF"/>
        <w:spacing w:before="206" w:line="211" w:lineRule="exact"/>
        <w:ind w:left="67" w:firstLine="317"/>
        <w:jc w:val="both"/>
      </w:pPr>
      <w:r>
        <w:rPr>
          <w:rFonts w:eastAsia="Times New Roman"/>
          <w:sz w:val="22"/>
          <w:szCs w:val="22"/>
        </w:rPr>
        <w:t>Когда-то, до 1904 года, и я верил тому, что анг</w:t>
      </w:r>
      <w:r>
        <w:rPr>
          <w:rFonts w:eastAsia="Times New Roman"/>
          <w:sz w:val="22"/>
          <w:szCs w:val="22"/>
        </w:rPr>
        <w:softHyphen/>
        <w:t xml:space="preserve">лийская гончая страшно </w:t>
      </w:r>
      <w:proofErr w:type="spellStart"/>
      <w:r>
        <w:rPr>
          <w:rFonts w:eastAsia="Times New Roman"/>
          <w:sz w:val="22"/>
          <w:szCs w:val="22"/>
        </w:rPr>
        <w:t>парата</w:t>
      </w:r>
      <w:proofErr w:type="spellEnd"/>
      <w:r>
        <w:rPr>
          <w:rFonts w:eastAsia="Times New Roman"/>
          <w:sz w:val="22"/>
          <w:szCs w:val="22"/>
        </w:rPr>
        <w:t>, что у нее плохой голос, вообще верил во все то, что слышал про анг</w:t>
      </w:r>
      <w:r>
        <w:rPr>
          <w:rFonts w:eastAsia="Times New Roman"/>
          <w:sz w:val="22"/>
          <w:szCs w:val="22"/>
        </w:rPr>
        <w:softHyphen/>
        <w:t xml:space="preserve">лийских гончих, а верил потому, что сам не имел английских гончих. Да и как же бы я </w:t>
      </w:r>
      <w:proofErr w:type="gramStart"/>
      <w:r>
        <w:rPr>
          <w:rFonts w:eastAsia="Times New Roman"/>
          <w:sz w:val="22"/>
          <w:szCs w:val="22"/>
        </w:rPr>
        <w:t>смел</w:t>
      </w:r>
      <w:proofErr w:type="gramEnd"/>
      <w:r>
        <w:rPr>
          <w:rFonts w:eastAsia="Times New Roman"/>
          <w:sz w:val="22"/>
          <w:szCs w:val="22"/>
        </w:rPr>
        <w:t xml:space="preserve"> не верить Н. П. </w:t>
      </w:r>
      <w:proofErr w:type="spellStart"/>
      <w:r>
        <w:rPr>
          <w:rFonts w:eastAsia="Times New Roman"/>
          <w:sz w:val="22"/>
          <w:szCs w:val="22"/>
        </w:rPr>
        <w:t>Кишенскому</w:t>
      </w:r>
      <w:proofErr w:type="spellEnd"/>
      <w:r>
        <w:rPr>
          <w:rFonts w:eastAsia="Times New Roman"/>
          <w:sz w:val="22"/>
          <w:szCs w:val="22"/>
        </w:rPr>
        <w:t xml:space="preserve">, который раз с таким авторитетом пишет об английских гончих, значит, сам их имел как у себя, так и много видел; но мне тогда же странным казалось, что если английские гончие так </w:t>
      </w:r>
      <w:proofErr w:type="spellStart"/>
      <w:r>
        <w:rPr>
          <w:rFonts w:eastAsia="Times New Roman"/>
          <w:sz w:val="22"/>
          <w:szCs w:val="22"/>
        </w:rPr>
        <w:t>параты</w:t>
      </w:r>
      <w:proofErr w:type="spellEnd"/>
      <w:r>
        <w:rPr>
          <w:rFonts w:eastAsia="Times New Roman"/>
          <w:sz w:val="22"/>
          <w:szCs w:val="22"/>
        </w:rPr>
        <w:t>, если они безголосы, то почему же все виденные мною луч</w:t>
      </w:r>
      <w:r>
        <w:rPr>
          <w:rFonts w:eastAsia="Times New Roman"/>
          <w:sz w:val="22"/>
          <w:szCs w:val="22"/>
        </w:rPr>
        <w:softHyphen/>
        <w:t xml:space="preserve">шие англо-русские гончие — средней </w:t>
      </w:r>
      <w:proofErr w:type="spellStart"/>
      <w:r>
        <w:rPr>
          <w:rFonts w:eastAsia="Times New Roman"/>
          <w:sz w:val="22"/>
          <w:szCs w:val="22"/>
        </w:rPr>
        <w:t>паратости</w:t>
      </w:r>
      <w:proofErr w:type="spellEnd"/>
      <w:r>
        <w:rPr>
          <w:rFonts w:eastAsia="Times New Roman"/>
          <w:sz w:val="22"/>
          <w:szCs w:val="22"/>
        </w:rPr>
        <w:t xml:space="preserve">, </w:t>
      </w:r>
      <w:proofErr w:type="spellStart"/>
      <w:r>
        <w:rPr>
          <w:rFonts w:eastAsia="Times New Roman"/>
          <w:sz w:val="22"/>
          <w:szCs w:val="22"/>
        </w:rPr>
        <w:t>гораз</w:t>
      </w:r>
      <w:proofErr w:type="spellEnd"/>
      <w:r>
        <w:rPr>
          <w:rFonts w:eastAsia="Times New Roman"/>
          <w:sz w:val="22"/>
          <w:szCs w:val="22"/>
        </w:rPr>
        <w:t>-</w:t>
      </w:r>
    </w:p>
    <w:p w:rsidR="00091028" w:rsidRDefault="00B23328">
      <w:pPr>
        <w:shd w:val="clear" w:color="auto" w:fill="FFFFFF"/>
        <w:spacing w:before="259"/>
        <w:ind w:left="269"/>
      </w:pPr>
      <w:proofErr w:type="spellStart"/>
      <w:r>
        <w:rPr>
          <w:rFonts w:eastAsia="Times New Roman"/>
          <w:sz w:val="18"/>
          <w:szCs w:val="18"/>
        </w:rPr>
        <w:t>Печ</w:t>
      </w:r>
      <w:proofErr w:type="spellEnd"/>
      <w:r>
        <w:rPr>
          <w:rFonts w:eastAsia="Times New Roman"/>
          <w:sz w:val="18"/>
          <w:szCs w:val="18"/>
        </w:rPr>
        <w:t>. по ИЗД.: Пата охота. 1910. № 2.</w:t>
      </w:r>
    </w:p>
    <w:p w:rsidR="00091028" w:rsidRDefault="00B23328">
      <w:pPr>
        <w:shd w:val="clear" w:color="auto" w:fill="FFFFFF"/>
        <w:spacing w:before="91"/>
        <w:ind w:left="110"/>
        <w:jc w:val="center"/>
      </w:pPr>
      <w:r>
        <w:rPr>
          <w:rFonts w:ascii="Arial" w:hAnsi="Arial" w:cs="Arial"/>
          <w:b/>
          <w:bCs/>
          <w:sz w:val="16"/>
          <w:szCs w:val="16"/>
        </w:rPr>
        <w:t>52</w:t>
      </w:r>
    </w:p>
    <w:p w:rsidR="00091028" w:rsidRDefault="00B23328">
      <w:pPr>
        <w:shd w:val="clear" w:color="auto" w:fill="FFFFFF"/>
        <w:spacing w:line="206" w:lineRule="exact"/>
        <w:ind w:left="221"/>
      </w:pPr>
      <w:r>
        <w:br w:type="column"/>
      </w:r>
      <w:r>
        <w:rPr>
          <w:rFonts w:eastAsia="Times New Roman"/>
          <w:sz w:val="22"/>
          <w:szCs w:val="22"/>
        </w:rPr>
        <w:lastRenderedPageBreak/>
        <w:t xml:space="preserve">до </w:t>
      </w:r>
      <w:proofErr w:type="gramStart"/>
      <w:r>
        <w:rPr>
          <w:rFonts w:eastAsia="Times New Roman"/>
          <w:sz w:val="22"/>
          <w:szCs w:val="22"/>
        </w:rPr>
        <w:t>меньшей</w:t>
      </w:r>
      <w:proofErr w:type="gram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паратости</w:t>
      </w:r>
      <w:proofErr w:type="spellEnd"/>
      <w:r>
        <w:rPr>
          <w:rFonts w:eastAsia="Times New Roman"/>
          <w:sz w:val="22"/>
          <w:szCs w:val="22"/>
        </w:rPr>
        <w:t>, чем те, которых считают за русских гончих? Почему у хороших англо-русских гон</w:t>
      </w:r>
      <w:r>
        <w:rPr>
          <w:rFonts w:eastAsia="Times New Roman"/>
          <w:sz w:val="22"/>
          <w:szCs w:val="22"/>
        </w:rPr>
        <w:softHyphen/>
        <w:t xml:space="preserve">чих великолепные фигурные голоса? Задумавшись над этим,  я </w:t>
      </w:r>
      <w:proofErr w:type="gramStart"/>
      <w:r>
        <w:rPr>
          <w:rFonts w:eastAsia="Times New Roman"/>
          <w:sz w:val="22"/>
          <w:szCs w:val="22"/>
        </w:rPr>
        <w:t>решил</w:t>
      </w:r>
      <w:proofErr w:type="gramEnd"/>
      <w:r>
        <w:rPr>
          <w:rFonts w:eastAsia="Times New Roman"/>
          <w:sz w:val="22"/>
          <w:szCs w:val="22"/>
        </w:rPr>
        <w:t xml:space="preserve"> во  что  бы то ни стало  приобрести </w:t>
      </w:r>
      <w:proofErr w:type="spellStart"/>
      <w:r>
        <w:rPr>
          <w:rFonts w:eastAsia="Times New Roman"/>
          <w:sz w:val="22"/>
          <w:szCs w:val="22"/>
        </w:rPr>
        <w:t>фокс-гаундов</w:t>
      </w:r>
      <w:proofErr w:type="spellEnd"/>
      <w:r>
        <w:rPr>
          <w:rFonts w:eastAsia="Times New Roman"/>
          <w:sz w:val="22"/>
          <w:szCs w:val="22"/>
        </w:rPr>
        <w:t xml:space="preserve">, но беда в том, что английским языком я не владею. От Валерьяна Валерьяновича </w:t>
      </w:r>
      <w:proofErr w:type="spellStart"/>
      <w:r>
        <w:rPr>
          <w:rFonts w:eastAsia="Times New Roman"/>
          <w:sz w:val="22"/>
          <w:szCs w:val="22"/>
        </w:rPr>
        <w:t>Де-Коннора</w:t>
      </w:r>
      <w:proofErr w:type="spellEnd"/>
      <w:r>
        <w:rPr>
          <w:rFonts w:eastAsia="Times New Roman"/>
          <w:sz w:val="22"/>
          <w:szCs w:val="22"/>
        </w:rPr>
        <w:t xml:space="preserve"> я узнал адреса лучших заводчиков </w:t>
      </w:r>
      <w:proofErr w:type="spellStart"/>
      <w:r>
        <w:rPr>
          <w:rFonts w:eastAsia="Times New Roman"/>
          <w:sz w:val="22"/>
          <w:szCs w:val="22"/>
        </w:rPr>
        <w:t>фокс-гаундов</w:t>
      </w:r>
      <w:proofErr w:type="spellEnd"/>
      <w:r>
        <w:rPr>
          <w:rFonts w:eastAsia="Times New Roman"/>
          <w:sz w:val="22"/>
          <w:szCs w:val="22"/>
        </w:rPr>
        <w:t xml:space="preserve"> и при посредстве Н. А. Павлова, списавшись предваритель</w:t>
      </w:r>
      <w:r>
        <w:rPr>
          <w:rFonts w:eastAsia="Times New Roman"/>
          <w:sz w:val="22"/>
          <w:szCs w:val="22"/>
        </w:rPr>
        <w:softHyphen/>
        <w:t xml:space="preserve">но и выбрав гончих по фотографическим карточкам, весной 1904 года от лорда Киль </w:t>
      </w:r>
      <w:proofErr w:type="spellStart"/>
      <w:r>
        <w:rPr>
          <w:rFonts w:eastAsia="Times New Roman"/>
          <w:sz w:val="22"/>
          <w:szCs w:val="22"/>
        </w:rPr>
        <w:t>дера</w:t>
      </w:r>
      <w:proofErr w:type="spellEnd"/>
      <w:r>
        <w:rPr>
          <w:rFonts w:eastAsia="Times New Roman"/>
          <w:sz w:val="22"/>
          <w:szCs w:val="22"/>
        </w:rPr>
        <w:t xml:space="preserve"> я получил двух </w:t>
      </w:r>
      <w:proofErr w:type="spellStart"/>
      <w:r>
        <w:rPr>
          <w:rFonts w:eastAsia="Times New Roman"/>
          <w:sz w:val="22"/>
          <w:szCs w:val="22"/>
        </w:rPr>
        <w:t>выжлецов</w:t>
      </w:r>
      <w:proofErr w:type="spellEnd"/>
      <w:r>
        <w:rPr>
          <w:rFonts w:eastAsia="Times New Roman"/>
          <w:sz w:val="22"/>
          <w:szCs w:val="22"/>
        </w:rPr>
        <w:t xml:space="preserve"> и выжловку. Выжлец «</w:t>
      </w:r>
      <w:proofErr w:type="spellStart"/>
      <w:r>
        <w:rPr>
          <w:rFonts w:eastAsia="Times New Roman"/>
          <w:sz w:val="22"/>
          <w:szCs w:val="22"/>
        </w:rPr>
        <w:t>Дампер</w:t>
      </w:r>
      <w:proofErr w:type="spellEnd"/>
      <w:r>
        <w:rPr>
          <w:rFonts w:eastAsia="Times New Roman"/>
          <w:sz w:val="22"/>
          <w:szCs w:val="22"/>
        </w:rPr>
        <w:t>», шести осе</w:t>
      </w:r>
      <w:r>
        <w:rPr>
          <w:rFonts w:eastAsia="Times New Roman"/>
          <w:sz w:val="22"/>
          <w:szCs w:val="22"/>
        </w:rPr>
        <w:softHyphen/>
        <w:t>ней,   отец  «</w:t>
      </w:r>
      <w:proofErr w:type="spellStart"/>
      <w:r>
        <w:rPr>
          <w:rFonts w:eastAsia="Times New Roman"/>
          <w:sz w:val="22"/>
          <w:szCs w:val="22"/>
        </w:rPr>
        <w:t>Дамзон</w:t>
      </w:r>
      <w:proofErr w:type="spellEnd"/>
      <w:r>
        <w:rPr>
          <w:rFonts w:eastAsia="Times New Roman"/>
          <w:sz w:val="22"/>
          <w:szCs w:val="22"/>
        </w:rPr>
        <w:t>»,   мать  «</w:t>
      </w:r>
      <w:proofErr w:type="spellStart"/>
      <w:r>
        <w:rPr>
          <w:rFonts w:eastAsia="Times New Roman"/>
          <w:sz w:val="22"/>
          <w:szCs w:val="22"/>
        </w:rPr>
        <w:t>Спинстер</w:t>
      </w:r>
      <w:proofErr w:type="spellEnd"/>
      <w:r>
        <w:rPr>
          <w:rFonts w:eastAsia="Times New Roman"/>
          <w:sz w:val="22"/>
          <w:szCs w:val="22"/>
        </w:rPr>
        <w:t xml:space="preserve">»;   отец — стаи </w:t>
      </w:r>
      <w:proofErr w:type="spellStart"/>
      <w:r>
        <w:rPr>
          <w:rFonts w:eastAsia="Times New Roman"/>
          <w:sz w:val="22"/>
          <w:szCs w:val="22"/>
        </w:rPr>
        <w:t>Грав</w:t>
      </w:r>
      <w:proofErr w:type="spellEnd"/>
      <w:r>
        <w:rPr>
          <w:rFonts w:eastAsia="Times New Roman"/>
          <w:sz w:val="22"/>
          <w:szCs w:val="22"/>
        </w:rPr>
        <w:t>, мать — стаи Тьер. Выжлец «Денди» двух осеней: отец «</w:t>
      </w:r>
      <w:proofErr w:type="spellStart"/>
      <w:r>
        <w:rPr>
          <w:rFonts w:eastAsia="Times New Roman"/>
          <w:sz w:val="22"/>
          <w:szCs w:val="22"/>
        </w:rPr>
        <w:t>Воодман</w:t>
      </w:r>
      <w:proofErr w:type="spellEnd"/>
      <w:r>
        <w:rPr>
          <w:rFonts w:eastAsia="Times New Roman"/>
          <w:sz w:val="22"/>
          <w:szCs w:val="22"/>
        </w:rPr>
        <w:t xml:space="preserve">», стаи </w:t>
      </w:r>
      <w:proofErr w:type="spellStart"/>
      <w:r>
        <w:rPr>
          <w:rFonts w:eastAsia="Times New Roman"/>
          <w:sz w:val="22"/>
          <w:szCs w:val="22"/>
        </w:rPr>
        <w:t>Летбур</w:t>
      </w:r>
      <w:proofErr w:type="spellEnd"/>
      <w:r>
        <w:rPr>
          <w:rFonts w:eastAsia="Times New Roman"/>
          <w:sz w:val="22"/>
          <w:szCs w:val="22"/>
        </w:rPr>
        <w:t>, мать «</w:t>
      </w:r>
      <w:proofErr w:type="spellStart"/>
      <w:r>
        <w:rPr>
          <w:rFonts w:eastAsia="Times New Roman"/>
          <w:sz w:val="22"/>
          <w:szCs w:val="22"/>
        </w:rPr>
        <w:t>Дапне</w:t>
      </w:r>
      <w:proofErr w:type="spellEnd"/>
      <w:r>
        <w:rPr>
          <w:rFonts w:eastAsia="Times New Roman"/>
          <w:sz w:val="22"/>
          <w:szCs w:val="22"/>
        </w:rPr>
        <w:t xml:space="preserve">» стаи </w:t>
      </w:r>
      <w:proofErr w:type="spellStart"/>
      <w:r>
        <w:rPr>
          <w:rFonts w:eastAsia="Times New Roman"/>
          <w:sz w:val="22"/>
          <w:szCs w:val="22"/>
        </w:rPr>
        <w:t>Ки-льдер</w:t>
      </w:r>
      <w:proofErr w:type="spellEnd"/>
      <w:r>
        <w:rPr>
          <w:rFonts w:eastAsia="Times New Roman"/>
          <w:sz w:val="22"/>
          <w:szCs w:val="22"/>
        </w:rPr>
        <w:t xml:space="preserve">; в аттестате «Денди» сказано: «Денди» получил первый приз щенком на выставках </w:t>
      </w:r>
      <w:proofErr w:type="spellStart"/>
      <w:r>
        <w:rPr>
          <w:rFonts w:eastAsia="Times New Roman"/>
          <w:sz w:val="22"/>
          <w:szCs w:val="22"/>
        </w:rPr>
        <w:t>Клонцель</w:t>
      </w:r>
      <w:proofErr w:type="spellEnd"/>
      <w:r>
        <w:rPr>
          <w:rFonts w:eastAsia="Times New Roman"/>
          <w:sz w:val="22"/>
          <w:szCs w:val="22"/>
        </w:rPr>
        <w:t xml:space="preserve">, </w:t>
      </w:r>
      <w:proofErr w:type="gramStart"/>
      <w:r>
        <w:rPr>
          <w:rFonts w:eastAsia="Times New Roman"/>
          <w:sz w:val="22"/>
          <w:szCs w:val="22"/>
        </w:rPr>
        <w:t>на</w:t>
      </w:r>
      <w:proofErr w:type="gramEnd"/>
      <w:r>
        <w:rPr>
          <w:rFonts w:eastAsia="Times New Roman"/>
          <w:sz w:val="22"/>
          <w:szCs w:val="22"/>
        </w:rPr>
        <w:t xml:space="preserve"> </w:t>
      </w:r>
      <w:proofErr w:type="gramStart"/>
      <w:r>
        <w:rPr>
          <w:rFonts w:eastAsia="Times New Roman"/>
          <w:sz w:val="22"/>
          <w:szCs w:val="22"/>
        </w:rPr>
        <w:t>кото</w:t>
      </w:r>
      <w:r>
        <w:rPr>
          <w:rFonts w:eastAsia="Times New Roman"/>
          <w:sz w:val="22"/>
          <w:szCs w:val="22"/>
        </w:rPr>
        <w:softHyphen/>
        <w:t>рой</w:t>
      </w:r>
      <w:proofErr w:type="gramEnd"/>
      <w:r>
        <w:rPr>
          <w:rFonts w:eastAsia="Times New Roman"/>
          <w:sz w:val="22"/>
          <w:szCs w:val="22"/>
        </w:rPr>
        <w:t xml:space="preserve"> были выставлены собаки многих английских за</w:t>
      </w:r>
      <w:r>
        <w:rPr>
          <w:rFonts w:eastAsia="Times New Roman"/>
          <w:sz w:val="22"/>
          <w:szCs w:val="22"/>
        </w:rPr>
        <w:softHyphen/>
        <w:t>водчиков и всех ирландских. Плечом не свободно вла</w:t>
      </w:r>
      <w:r>
        <w:rPr>
          <w:rFonts w:eastAsia="Times New Roman"/>
          <w:sz w:val="22"/>
          <w:szCs w:val="22"/>
        </w:rPr>
        <w:softHyphen/>
        <w:t>деет вследствие несчастного случая». Выжловка «</w:t>
      </w:r>
      <w:proofErr w:type="spellStart"/>
      <w:r>
        <w:rPr>
          <w:rFonts w:eastAsia="Times New Roman"/>
          <w:sz w:val="22"/>
          <w:szCs w:val="22"/>
        </w:rPr>
        <w:t>Ха-зель</w:t>
      </w:r>
      <w:proofErr w:type="spellEnd"/>
      <w:r>
        <w:rPr>
          <w:rFonts w:eastAsia="Times New Roman"/>
          <w:sz w:val="22"/>
          <w:szCs w:val="22"/>
        </w:rPr>
        <w:t>» двух осеней, отец «</w:t>
      </w:r>
      <w:proofErr w:type="spellStart"/>
      <w:r>
        <w:rPr>
          <w:rFonts w:eastAsia="Times New Roman"/>
          <w:sz w:val="22"/>
          <w:szCs w:val="22"/>
        </w:rPr>
        <w:t>Рендер</w:t>
      </w:r>
      <w:proofErr w:type="spellEnd"/>
      <w:r>
        <w:rPr>
          <w:rFonts w:eastAsia="Times New Roman"/>
          <w:sz w:val="22"/>
          <w:szCs w:val="22"/>
        </w:rPr>
        <w:t>»</w:t>
      </w:r>
      <w:proofErr w:type="gramStart"/>
      <w:r>
        <w:rPr>
          <w:rFonts w:eastAsia="Times New Roman"/>
          <w:sz w:val="22"/>
          <w:szCs w:val="22"/>
        </w:rPr>
        <w:t>—с</w:t>
      </w:r>
      <w:proofErr w:type="gramEnd"/>
      <w:r>
        <w:rPr>
          <w:rFonts w:eastAsia="Times New Roman"/>
          <w:sz w:val="22"/>
          <w:szCs w:val="22"/>
        </w:rPr>
        <w:t xml:space="preserve">таи </w:t>
      </w:r>
      <w:proofErr w:type="spellStart"/>
      <w:r>
        <w:rPr>
          <w:rFonts w:eastAsia="Times New Roman"/>
          <w:sz w:val="22"/>
          <w:szCs w:val="22"/>
        </w:rPr>
        <w:t>Динтто</w:t>
      </w:r>
      <w:proofErr w:type="spellEnd"/>
      <w:r>
        <w:rPr>
          <w:rFonts w:eastAsia="Times New Roman"/>
          <w:sz w:val="22"/>
          <w:szCs w:val="22"/>
        </w:rPr>
        <w:t>, мать «</w:t>
      </w:r>
      <w:proofErr w:type="spellStart"/>
      <w:r>
        <w:rPr>
          <w:rFonts w:eastAsia="Times New Roman"/>
          <w:sz w:val="22"/>
          <w:szCs w:val="22"/>
        </w:rPr>
        <w:t>Хасти</w:t>
      </w:r>
      <w:proofErr w:type="spellEnd"/>
      <w:r>
        <w:rPr>
          <w:rFonts w:eastAsia="Times New Roman"/>
          <w:sz w:val="22"/>
          <w:szCs w:val="22"/>
        </w:rPr>
        <w:t xml:space="preserve">»—стаи </w:t>
      </w:r>
      <w:proofErr w:type="spellStart"/>
      <w:r>
        <w:rPr>
          <w:rFonts w:eastAsia="Times New Roman"/>
          <w:sz w:val="22"/>
          <w:szCs w:val="22"/>
        </w:rPr>
        <w:t>Кильдер</w:t>
      </w:r>
      <w:proofErr w:type="spellEnd"/>
      <w:r>
        <w:rPr>
          <w:rFonts w:eastAsia="Times New Roman"/>
          <w:sz w:val="22"/>
          <w:szCs w:val="22"/>
        </w:rPr>
        <w:t>.</w:t>
      </w:r>
    </w:p>
    <w:p w:rsidR="00091028" w:rsidRDefault="00B23328">
      <w:pPr>
        <w:shd w:val="clear" w:color="auto" w:fill="FFFFFF"/>
        <w:spacing w:line="211" w:lineRule="exact"/>
        <w:ind w:firstLine="322"/>
      </w:pPr>
      <w:r>
        <w:rPr>
          <w:rFonts w:eastAsia="Times New Roman"/>
          <w:sz w:val="22"/>
          <w:szCs w:val="22"/>
        </w:rPr>
        <w:t>Дорого, очень дорого обошлись мне эти три гончие. Посмотрел я на них, головы точно такие, как были на</w:t>
      </w:r>
      <w:r>
        <w:rPr>
          <w:rFonts w:eastAsia="Times New Roman"/>
          <w:sz w:val="22"/>
          <w:szCs w:val="22"/>
        </w:rPr>
        <w:softHyphen/>
        <w:t>рисованы в одном из номеров журнала «Псовая и ру</w:t>
      </w:r>
      <w:r>
        <w:rPr>
          <w:rFonts w:eastAsia="Times New Roman"/>
          <w:sz w:val="22"/>
          <w:szCs w:val="22"/>
        </w:rPr>
        <w:softHyphen/>
        <w:t xml:space="preserve">жейная охота». По себе гончие очень мускулисты, со страшно крепкими ногами, но по виду не должны быть очень </w:t>
      </w:r>
      <w:proofErr w:type="spellStart"/>
      <w:r>
        <w:rPr>
          <w:rFonts w:eastAsia="Times New Roman"/>
          <w:sz w:val="22"/>
          <w:szCs w:val="22"/>
        </w:rPr>
        <w:t>параты</w:t>
      </w:r>
      <w:proofErr w:type="spellEnd"/>
      <w:r>
        <w:rPr>
          <w:rFonts w:eastAsia="Times New Roman"/>
          <w:sz w:val="22"/>
          <w:szCs w:val="22"/>
        </w:rPr>
        <w:t xml:space="preserve">. Не могу не высказать своего наблюдения относительно поведения этих собак при знакомстве с моими гончими. </w:t>
      </w:r>
      <w:proofErr w:type="gramStart"/>
      <w:r>
        <w:rPr>
          <w:rFonts w:eastAsia="Times New Roman"/>
          <w:sz w:val="22"/>
          <w:szCs w:val="22"/>
        </w:rPr>
        <w:t>Очевидно, у собак существует какой-нибудь известный способ выражения своих чувств и же</w:t>
      </w:r>
      <w:r>
        <w:rPr>
          <w:rFonts w:eastAsia="Times New Roman"/>
          <w:sz w:val="22"/>
          <w:szCs w:val="22"/>
        </w:rPr>
        <w:softHyphen/>
        <w:t xml:space="preserve">ланий, и, видимо, способ этот или передается от одних собак к другим, или в известной стране существуют и известные способы передачи собаками друг другу своих впечатлений,— только привезенные </w:t>
      </w:r>
      <w:proofErr w:type="spellStart"/>
      <w:r>
        <w:rPr>
          <w:rFonts w:eastAsia="Times New Roman"/>
          <w:sz w:val="22"/>
          <w:szCs w:val="22"/>
        </w:rPr>
        <w:t>фокс-гаунды</w:t>
      </w:r>
      <w:proofErr w:type="spellEnd"/>
      <w:r>
        <w:rPr>
          <w:rFonts w:eastAsia="Times New Roman"/>
          <w:sz w:val="22"/>
          <w:szCs w:val="22"/>
        </w:rPr>
        <w:t xml:space="preserve"> очень долго не понимали моих гончих, а те — их, и из этого выходили курьезные случаи: подойдет который-нибудь из </w:t>
      </w:r>
      <w:proofErr w:type="spellStart"/>
      <w:r>
        <w:rPr>
          <w:rFonts w:eastAsia="Times New Roman"/>
          <w:sz w:val="22"/>
          <w:szCs w:val="22"/>
        </w:rPr>
        <w:t>фокс-гаундов</w:t>
      </w:r>
      <w:proofErr w:type="spellEnd"/>
      <w:r>
        <w:rPr>
          <w:rFonts w:eastAsia="Times New Roman"/>
          <w:sz w:val="22"/>
          <w:szCs w:val="22"/>
        </w:rPr>
        <w:t xml:space="preserve"> к</w:t>
      </w:r>
      <w:proofErr w:type="gramEnd"/>
      <w:r>
        <w:rPr>
          <w:rFonts w:eastAsia="Times New Roman"/>
          <w:sz w:val="22"/>
          <w:szCs w:val="22"/>
        </w:rPr>
        <w:t xml:space="preserve"> моей какой-либо </w:t>
      </w:r>
      <w:proofErr w:type="gramStart"/>
      <w:r>
        <w:rPr>
          <w:rFonts w:eastAsia="Times New Roman"/>
          <w:sz w:val="22"/>
          <w:szCs w:val="22"/>
        </w:rPr>
        <w:t>гончей—и</w:t>
      </w:r>
      <w:proofErr w:type="gramEnd"/>
      <w:r>
        <w:rPr>
          <w:rFonts w:eastAsia="Times New Roman"/>
          <w:sz w:val="22"/>
          <w:szCs w:val="22"/>
        </w:rPr>
        <w:t xml:space="preserve"> непременно недоразумение, оканчивавшееся грызней. У моих гончих хватка мертвая, но и </w:t>
      </w:r>
      <w:proofErr w:type="spellStart"/>
      <w:r>
        <w:rPr>
          <w:rFonts w:eastAsia="Times New Roman"/>
          <w:sz w:val="22"/>
          <w:szCs w:val="22"/>
        </w:rPr>
        <w:t>фокс-гаунды</w:t>
      </w:r>
      <w:proofErr w:type="spellEnd"/>
      <w:r>
        <w:rPr>
          <w:rFonts w:eastAsia="Times New Roman"/>
          <w:sz w:val="22"/>
          <w:szCs w:val="22"/>
        </w:rPr>
        <w:t xml:space="preserve"> как львы дрались. Часто в первое время не доглядим или я, или егерь,— и грызня; бежишь и с трудом вырываешь у собак какого-нибудь </w:t>
      </w:r>
      <w:proofErr w:type="spellStart"/>
      <w:r>
        <w:rPr>
          <w:rFonts w:eastAsia="Times New Roman"/>
          <w:sz w:val="22"/>
          <w:szCs w:val="22"/>
        </w:rPr>
        <w:t>фокс-гаунда</w:t>
      </w:r>
      <w:proofErr w:type="spellEnd"/>
      <w:r>
        <w:rPr>
          <w:rFonts w:eastAsia="Times New Roman"/>
          <w:sz w:val="22"/>
          <w:szCs w:val="22"/>
        </w:rPr>
        <w:t>, но, вырвавши, пу</w:t>
      </w:r>
      <w:r>
        <w:rPr>
          <w:rFonts w:eastAsia="Times New Roman"/>
          <w:sz w:val="22"/>
          <w:szCs w:val="22"/>
        </w:rPr>
        <w:softHyphen/>
        <w:t xml:space="preserve">скать к собакам нельзя, ибо обиду помнит и </w:t>
      </w:r>
      <w:proofErr w:type="gramStart"/>
      <w:r>
        <w:rPr>
          <w:rFonts w:eastAsia="Times New Roman"/>
          <w:sz w:val="22"/>
          <w:szCs w:val="22"/>
        </w:rPr>
        <w:t>немедлен</w:t>
      </w:r>
      <w:r>
        <w:rPr>
          <w:rFonts w:eastAsia="Times New Roman"/>
          <w:sz w:val="22"/>
          <w:szCs w:val="22"/>
        </w:rPr>
        <w:softHyphen/>
        <w:t>но</w:t>
      </w:r>
      <w:proofErr w:type="gramEnd"/>
      <w:r>
        <w:rPr>
          <w:rFonts w:eastAsia="Times New Roman"/>
          <w:sz w:val="22"/>
          <w:szCs w:val="22"/>
        </w:rPr>
        <w:t xml:space="preserve"> же влепляется в первого попавшегося обидчика. С недельку подержал </w:t>
      </w:r>
      <w:proofErr w:type="spellStart"/>
      <w:r>
        <w:rPr>
          <w:rFonts w:eastAsia="Times New Roman"/>
          <w:sz w:val="22"/>
          <w:szCs w:val="22"/>
        </w:rPr>
        <w:t>фокс-гаундов</w:t>
      </w:r>
      <w:proofErr w:type="spellEnd"/>
      <w:r>
        <w:rPr>
          <w:rFonts w:eastAsia="Times New Roman"/>
          <w:sz w:val="22"/>
          <w:szCs w:val="22"/>
        </w:rPr>
        <w:t xml:space="preserve">, пока не </w:t>
      </w:r>
      <w:proofErr w:type="spellStart"/>
      <w:r>
        <w:rPr>
          <w:rFonts w:eastAsia="Times New Roman"/>
          <w:sz w:val="22"/>
          <w:szCs w:val="22"/>
        </w:rPr>
        <w:t>освои</w:t>
      </w:r>
      <w:proofErr w:type="spellEnd"/>
      <w:r>
        <w:rPr>
          <w:rFonts w:eastAsia="Times New Roman"/>
          <w:sz w:val="22"/>
          <w:szCs w:val="22"/>
        </w:rPr>
        <w:t>-</w:t>
      </w:r>
    </w:p>
    <w:p w:rsidR="00B23328" w:rsidRDefault="00B23328">
      <w:pPr>
        <w:shd w:val="clear" w:color="auto" w:fill="FFFFFF"/>
        <w:spacing w:before="38"/>
        <w:ind w:left="2587"/>
        <w:rPr>
          <w:sz w:val="18"/>
          <w:szCs w:val="18"/>
        </w:rPr>
      </w:pPr>
      <w:r>
        <w:rPr>
          <w:sz w:val="18"/>
          <w:szCs w:val="18"/>
        </w:rPr>
        <w:t>53</w:t>
      </w:r>
    </w:p>
    <w:p w:rsidR="00745F3D" w:rsidRDefault="00745F3D">
      <w:pPr>
        <w:shd w:val="clear" w:color="auto" w:fill="FFFFFF"/>
        <w:spacing w:before="38"/>
        <w:ind w:left="2587"/>
        <w:rPr>
          <w:sz w:val="18"/>
          <w:szCs w:val="18"/>
        </w:rPr>
      </w:pPr>
    </w:p>
    <w:p w:rsidR="00745F3D" w:rsidRDefault="00745F3D">
      <w:pPr>
        <w:shd w:val="clear" w:color="auto" w:fill="FFFFFF"/>
        <w:spacing w:before="38"/>
        <w:ind w:left="2587"/>
        <w:rPr>
          <w:sz w:val="18"/>
          <w:szCs w:val="18"/>
        </w:rPr>
      </w:pPr>
    </w:p>
    <w:p w:rsidR="00745F3D" w:rsidRDefault="00745F3D">
      <w:pPr>
        <w:shd w:val="clear" w:color="auto" w:fill="FFFFFF"/>
        <w:spacing w:before="38"/>
        <w:ind w:left="2587"/>
        <w:rPr>
          <w:sz w:val="18"/>
          <w:szCs w:val="18"/>
        </w:rPr>
      </w:pPr>
    </w:p>
    <w:p w:rsidR="00745F3D" w:rsidRDefault="00745F3D">
      <w:pPr>
        <w:shd w:val="clear" w:color="auto" w:fill="FFFFFF"/>
        <w:spacing w:before="38"/>
        <w:ind w:left="2587"/>
        <w:rPr>
          <w:sz w:val="18"/>
          <w:szCs w:val="18"/>
        </w:rPr>
      </w:pPr>
    </w:p>
    <w:p w:rsidR="00745F3D" w:rsidRDefault="00745F3D">
      <w:pPr>
        <w:shd w:val="clear" w:color="auto" w:fill="FFFFFF"/>
        <w:spacing w:before="38"/>
        <w:ind w:left="2587"/>
        <w:rPr>
          <w:sz w:val="18"/>
          <w:szCs w:val="18"/>
        </w:rPr>
      </w:pPr>
    </w:p>
    <w:p w:rsidR="00745F3D" w:rsidRDefault="00745F3D">
      <w:pPr>
        <w:shd w:val="clear" w:color="auto" w:fill="FFFFFF"/>
        <w:spacing w:before="38"/>
        <w:ind w:left="2587"/>
        <w:rPr>
          <w:sz w:val="18"/>
          <w:szCs w:val="18"/>
        </w:rPr>
      </w:pPr>
    </w:p>
    <w:p w:rsidR="00745F3D" w:rsidRPr="00186059" w:rsidRDefault="00801ACA" w:rsidP="00745F3D">
      <w:pPr>
        <w:shd w:val="clear" w:color="auto" w:fill="FFFFFF"/>
        <w:spacing w:line="211" w:lineRule="exact"/>
        <w:jc w:val="both"/>
        <w:rPr>
          <w:sz w:val="18"/>
        </w:rPr>
      </w:pPr>
      <w:r w:rsidRPr="00801ACA">
        <w:rPr>
          <w:noProof/>
        </w:rPr>
        <w:pict>
          <v:line id="_x0000_s1028" style="position:absolute;left:0;text-align:left;z-index:251661312;mso-position-horizontal-relative:margin" from="307.2pt,28.55pt" to="307.2pt,136.3pt" o:allowincell="f" strokeweight=".5pt">
            <w10:wrap anchorx="margin"/>
          </v:line>
        </w:pict>
      </w:r>
      <w:r w:rsidRPr="00801ACA">
        <w:rPr>
          <w:noProof/>
        </w:rPr>
        <w:pict>
          <v:line id="_x0000_s1029" style="position:absolute;left:0;text-align:left;z-index:251662336;mso-position-horizontal-relative:margin" from="325.2pt,333.85pt" to="325.2pt,490.35pt" o:allowincell="f" strokeweight="1.45pt">
            <w10:wrap anchorx="margin"/>
          </v:line>
        </w:pict>
      </w:r>
      <w:r w:rsidRPr="00801ACA">
        <w:rPr>
          <w:noProof/>
        </w:rPr>
        <w:pict>
          <v:line id="_x0000_s1030" style="position:absolute;left:0;text-align:left;z-index:251663360;mso-position-horizontal-relative:margin" from="332.15pt,472.3pt" to="332.15pt,543.35pt" o:allowincell="f" strokeweight="1.2pt">
            <w10:wrap anchorx="margin"/>
          </v:line>
        </w:pict>
      </w:r>
      <w:r w:rsidRPr="00801ACA">
        <w:rPr>
          <w:noProof/>
        </w:rPr>
        <w:pict>
          <v:line id="_x0000_s1031" style="position:absolute;left:0;text-align:left;z-index:251664384;mso-position-horizontal-relative:margin" from="336pt,105.85pt" to="336pt,165.35pt" o:allowincell="f" strokeweight="1.45pt">
            <w10:wrap anchorx="margin"/>
          </v:line>
        </w:pict>
      </w:r>
      <w:r w:rsidRPr="00801ACA">
        <w:rPr>
          <w:noProof/>
        </w:rPr>
        <w:pict>
          <v:line id="_x0000_s1032" style="position:absolute;left:0;text-align:left;z-index:251665408;mso-position-horizontal-relative:margin" from="336.7pt,-2.9pt" to="336.7pt,532.3pt" o:allowincell="f" strokeweight="3.1pt">
            <w10:wrap anchorx="margin"/>
          </v:line>
        </w:pict>
      </w:r>
      <w:r w:rsidRPr="00801ACA">
        <w:rPr>
          <w:noProof/>
        </w:rPr>
        <w:pict>
          <v:line id="_x0000_s1033" style="position:absolute;left:0;text-align:left;z-index:251666432;mso-position-horizontal-relative:margin" from="306.7pt,477.35pt" to="306.7pt,482.85pt" o:allowincell="f" strokeweight=".25pt">
            <w10:wrap anchorx="margin"/>
          </v:line>
        </w:pict>
      </w:r>
      <w:proofErr w:type="spellStart"/>
      <w:r w:rsidR="00745F3D">
        <w:rPr>
          <w:rFonts w:eastAsia="Times New Roman"/>
          <w:sz w:val="22"/>
          <w:szCs w:val="22"/>
        </w:rPr>
        <w:t>лись</w:t>
      </w:r>
      <w:proofErr w:type="spellEnd"/>
      <w:r w:rsidR="00745F3D">
        <w:rPr>
          <w:rFonts w:eastAsia="Times New Roman"/>
          <w:sz w:val="22"/>
          <w:szCs w:val="22"/>
        </w:rPr>
        <w:t xml:space="preserve">, взаперти, и — в лес, вместе с </w:t>
      </w:r>
      <w:proofErr w:type="gramStart"/>
      <w:r w:rsidR="00745F3D">
        <w:rPr>
          <w:rFonts w:eastAsia="Times New Roman"/>
          <w:sz w:val="22"/>
          <w:szCs w:val="22"/>
        </w:rPr>
        <w:t>моими</w:t>
      </w:r>
      <w:proofErr w:type="gramEnd"/>
      <w:r w:rsidR="00745F3D">
        <w:rPr>
          <w:rFonts w:eastAsia="Times New Roman"/>
          <w:sz w:val="22"/>
          <w:szCs w:val="22"/>
        </w:rPr>
        <w:t xml:space="preserve">. Немедленно </w:t>
      </w:r>
      <w:r w:rsidR="00745F3D" w:rsidRPr="00186059">
        <w:rPr>
          <w:rFonts w:eastAsia="Times New Roman"/>
          <w:szCs w:val="22"/>
        </w:rPr>
        <w:t>же погнали гончие русака, со слуха увели, только является ко мне мой доезжачий Николай и говорит: «Не гонят ваши хваленые, вот они тут поблизости болтают</w:t>
      </w:r>
      <w:r w:rsidR="00745F3D" w:rsidRPr="00186059">
        <w:rPr>
          <w:rFonts w:eastAsia="Times New Roman"/>
          <w:szCs w:val="22"/>
        </w:rPr>
        <w:softHyphen/>
        <w:t xml:space="preserve">ся!» Смотрю — рыщут, но на гон не идут. «Знаешь что, Николай, поймай зайца, да запри в лесную сторожку наших гончих, а зайца на виду у </w:t>
      </w:r>
      <w:proofErr w:type="spellStart"/>
      <w:r w:rsidR="00745F3D" w:rsidRPr="00186059">
        <w:rPr>
          <w:rFonts w:eastAsia="Times New Roman"/>
          <w:szCs w:val="22"/>
        </w:rPr>
        <w:t>фокс-гаундов</w:t>
      </w:r>
      <w:proofErr w:type="spellEnd"/>
      <w:r w:rsidR="00745F3D" w:rsidRPr="00186059">
        <w:rPr>
          <w:rFonts w:eastAsia="Times New Roman"/>
          <w:szCs w:val="22"/>
        </w:rPr>
        <w:t xml:space="preserve"> пустим». Первого русака поймать не удалось. Второго скоро поймали, и так как у меня был тогда такой выжлец «Гаркало», что если он схватит русака, сам не рвет </w:t>
      </w:r>
      <w:r w:rsidR="00745F3D" w:rsidRPr="00186059">
        <w:rPr>
          <w:rFonts w:eastAsia="Times New Roman"/>
          <w:spacing w:val="-2"/>
          <w:szCs w:val="22"/>
        </w:rPr>
        <w:t xml:space="preserve">и никого из гончих не подпустит к русаку, то из-под него </w:t>
      </w:r>
      <w:r w:rsidR="00745F3D" w:rsidRPr="00186059">
        <w:rPr>
          <w:rFonts w:eastAsia="Times New Roman"/>
          <w:szCs w:val="22"/>
        </w:rPr>
        <w:t xml:space="preserve">Николай взял и принес </w:t>
      </w:r>
      <w:proofErr w:type="gramStart"/>
      <w:r w:rsidR="00745F3D" w:rsidRPr="00186059">
        <w:rPr>
          <w:rFonts w:eastAsia="Times New Roman"/>
          <w:szCs w:val="22"/>
        </w:rPr>
        <w:t>мне</w:t>
      </w:r>
      <w:proofErr w:type="gramEnd"/>
      <w:r w:rsidR="00745F3D" w:rsidRPr="00186059">
        <w:rPr>
          <w:rFonts w:eastAsia="Times New Roman"/>
          <w:szCs w:val="22"/>
        </w:rPr>
        <w:t xml:space="preserve"> хотя примятого, но живого русака. Своих гончих заперли в сарай </w:t>
      </w:r>
      <w:proofErr w:type="gramStart"/>
      <w:r w:rsidR="00745F3D" w:rsidRPr="00186059">
        <w:rPr>
          <w:rFonts w:eastAsia="Times New Roman"/>
          <w:szCs w:val="22"/>
        </w:rPr>
        <w:t>сторожки</w:t>
      </w:r>
      <w:proofErr w:type="gramEnd"/>
      <w:r w:rsidR="00745F3D" w:rsidRPr="00186059">
        <w:rPr>
          <w:rFonts w:eastAsia="Times New Roman"/>
          <w:szCs w:val="22"/>
        </w:rPr>
        <w:t xml:space="preserve">. Взяли </w:t>
      </w:r>
      <w:proofErr w:type="spellStart"/>
      <w:r w:rsidR="00745F3D" w:rsidRPr="00186059">
        <w:rPr>
          <w:rFonts w:eastAsia="Times New Roman"/>
          <w:szCs w:val="22"/>
        </w:rPr>
        <w:t>фокс-гаундов</w:t>
      </w:r>
      <w:proofErr w:type="spellEnd"/>
      <w:r w:rsidR="00745F3D" w:rsidRPr="00186059">
        <w:rPr>
          <w:rFonts w:eastAsia="Times New Roman"/>
          <w:szCs w:val="22"/>
        </w:rPr>
        <w:t xml:space="preserve"> и на глазах пустили примятого русака. Тот поковылял, а </w:t>
      </w:r>
      <w:proofErr w:type="spellStart"/>
      <w:r w:rsidR="00745F3D" w:rsidRPr="00186059">
        <w:rPr>
          <w:rFonts w:eastAsia="Times New Roman"/>
          <w:szCs w:val="22"/>
        </w:rPr>
        <w:t>фокс-гаунды</w:t>
      </w:r>
      <w:proofErr w:type="spellEnd"/>
      <w:r w:rsidR="00745F3D" w:rsidRPr="00186059">
        <w:rPr>
          <w:rFonts w:eastAsia="Times New Roman"/>
          <w:szCs w:val="22"/>
        </w:rPr>
        <w:t xml:space="preserve"> посмотрели на него и ни один не погнал. Вот так </w:t>
      </w:r>
      <w:proofErr w:type="spellStart"/>
      <w:r w:rsidR="00745F3D" w:rsidRPr="00186059">
        <w:rPr>
          <w:rFonts w:eastAsia="Times New Roman"/>
          <w:szCs w:val="22"/>
        </w:rPr>
        <w:t>фокс-гаунды</w:t>
      </w:r>
      <w:proofErr w:type="spellEnd"/>
      <w:r w:rsidR="00745F3D" w:rsidRPr="00186059">
        <w:rPr>
          <w:rFonts w:eastAsia="Times New Roman"/>
          <w:szCs w:val="22"/>
        </w:rPr>
        <w:t>! Уже под вечер начал отзываться «</w:t>
      </w:r>
      <w:proofErr w:type="spellStart"/>
      <w:r w:rsidR="00745F3D" w:rsidRPr="00186059">
        <w:rPr>
          <w:rFonts w:eastAsia="Times New Roman"/>
          <w:szCs w:val="22"/>
        </w:rPr>
        <w:t>Дампер</w:t>
      </w:r>
      <w:proofErr w:type="spellEnd"/>
      <w:r w:rsidR="00745F3D" w:rsidRPr="00186059">
        <w:rPr>
          <w:rFonts w:eastAsia="Times New Roman"/>
          <w:szCs w:val="22"/>
        </w:rPr>
        <w:t xml:space="preserve">». Голос двойной, среднего регистра, звучный. </w:t>
      </w:r>
      <w:proofErr w:type="gramStart"/>
      <w:r w:rsidR="00745F3D" w:rsidRPr="00186059">
        <w:rPr>
          <w:rFonts w:eastAsia="Times New Roman"/>
          <w:szCs w:val="22"/>
        </w:rPr>
        <w:t xml:space="preserve">К нему подвалили и угнали, погнали и </w:t>
      </w:r>
      <w:proofErr w:type="spellStart"/>
      <w:r w:rsidR="00745F3D" w:rsidRPr="00186059">
        <w:rPr>
          <w:rFonts w:eastAsia="Times New Roman"/>
          <w:szCs w:val="22"/>
        </w:rPr>
        <w:t>фокс-гаунды</w:t>
      </w:r>
      <w:proofErr w:type="spellEnd"/>
      <w:r w:rsidR="00745F3D" w:rsidRPr="00186059">
        <w:rPr>
          <w:rFonts w:eastAsia="Times New Roman"/>
          <w:szCs w:val="22"/>
        </w:rPr>
        <w:t>, но скоро ясно слышно стало, что мои гончие идут далеко впереди, а на почтенном от них расстоянии ясно слышатся голоса трех гончих (</w:t>
      </w:r>
      <w:proofErr w:type="spellStart"/>
      <w:r w:rsidR="00745F3D" w:rsidRPr="00186059">
        <w:rPr>
          <w:rFonts w:eastAsia="Times New Roman"/>
          <w:szCs w:val="22"/>
        </w:rPr>
        <w:t>фокс-гаундов</w:t>
      </w:r>
      <w:proofErr w:type="spellEnd"/>
      <w:r w:rsidR="00745F3D" w:rsidRPr="00186059">
        <w:rPr>
          <w:rFonts w:eastAsia="Times New Roman"/>
          <w:szCs w:val="22"/>
        </w:rPr>
        <w:t>) и голосят нехотя, не такие, как у моих гончих, но и не такие, как у так называемой современной русской гончей: голоса фигурные и звучные.</w:t>
      </w:r>
      <w:proofErr w:type="gramEnd"/>
      <w:r w:rsidR="00745F3D" w:rsidRPr="00186059">
        <w:rPr>
          <w:rFonts w:eastAsia="Times New Roman"/>
          <w:szCs w:val="22"/>
        </w:rPr>
        <w:t xml:space="preserve"> На третьем кругу лисица </w:t>
      </w:r>
      <w:proofErr w:type="spellStart"/>
      <w:r w:rsidR="00745F3D" w:rsidRPr="00186059">
        <w:rPr>
          <w:rFonts w:eastAsia="Times New Roman"/>
          <w:szCs w:val="22"/>
        </w:rPr>
        <w:t>понорилась</w:t>
      </w:r>
      <w:proofErr w:type="spellEnd"/>
      <w:r w:rsidR="00745F3D" w:rsidRPr="00186059">
        <w:rPr>
          <w:rFonts w:eastAsia="Times New Roman"/>
          <w:szCs w:val="22"/>
        </w:rPr>
        <w:t>.</w:t>
      </w:r>
    </w:p>
    <w:p w:rsidR="00745F3D" w:rsidRPr="00186059" w:rsidRDefault="00745F3D" w:rsidP="00745F3D">
      <w:pPr>
        <w:shd w:val="clear" w:color="auto" w:fill="FFFFFF"/>
        <w:spacing w:line="211" w:lineRule="exact"/>
        <w:ind w:left="5" w:firstLine="326"/>
        <w:jc w:val="both"/>
        <w:rPr>
          <w:sz w:val="18"/>
        </w:rPr>
      </w:pPr>
      <w:r w:rsidRPr="00186059">
        <w:rPr>
          <w:rFonts w:eastAsia="Times New Roman"/>
          <w:spacing w:val="-1"/>
          <w:szCs w:val="22"/>
        </w:rPr>
        <w:t xml:space="preserve">Через день таскали </w:t>
      </w:r>
      <w:proofErr w:type="spellStart"/>
      <w:r w:rsidRPr="00186059">
        <w:rPr>
          <w:rFonts w:eastAsia="Times New Roman"/>
          <w:spacing w:val="-1"/>
          <w:szCs w:val="22"/>
        </w:rPr>
        <w:t>фокс-гаундов</w:t>
      </w:r>
      <w:proofErr w:type="spellEnd"/>
      <w:r w:rsidRPr="00186059">
        <w:rPr>
          <w:rFonts w:eastAsia="Times New Roman"/>
          <w:spacing w:val="-1"/>
          <w:szCs w:val="22"/>
        </w:rPr>
        <w:t xml:space="preserve"> в лес, и к осени они </w:t>
      </w:r>
      <w:r w:rsidRPr="00186059">
        <w:rPr>
          <w:rFonts w:eastAsia="Times New Roman"/>
          <w:szCs w:val="22"/>
        </w:rPr>
        <w:t xml:space="preserve">уже русаков и козлов гнали. Несколько раз осенью, для того чтобы понять, как это </w:t>
      </w:r>
      <w:proofErr w:type="spellStart"/>
      <w:r w:rsidRPr="00186059">
        <w:rPr>
          <w:rFonts w:eastAsia="Times New Roman"/>
          <w:szCs w:val="22"/>
        </w:rPr>
        <w:t>фокс-гаунды</w:t>
      </w:r>
      <w:proofErr w:type="spellEnd"/>
      <w:r w:rsidRPr="00186059">
        <w:rPr>
          <w:rFonts w:eastAsia="Times New Roman"/>
          <w:szCs w:val="22"/>
        </w:rPr>
        <w:t xml:space="preserve"> могут </w:t>
      </w:r>
      <w:proofErr w:type="spellStart"/>
      <w:r w:rsidRPr="00186059">
        <w:rPr>
          <w:rFonts w:eastAsia="Times New Roman"/>
          <w:szCs w:val="22"/>
        </w:rPr>
        <w:t>сгани-вать</w:t>
      </w:r>
      <w:proofErr w:type="spellEnd"/>
      <w:r w:rsidRPr="00186059">
        <w:rPr>
          <w:rFonts w:eastAsia="Times New Roman"/>
          <w:szCs w:val="22"/>
        </w:rPr>
        <w:t xml:space="preserve"> лисиц, я брал одних </w:t>
      </w:r>
      <w:proofErr w:type="spellStart"/>
      <w:r w:rsidRPr="00186059">
        <w:rPr>
          <w:rFonts w:eastAsia="Times New Roman"/>
          <w:szCs w:val="22"/>
        </w:rPr>
        <w:t>фокс-гаундов</w:t>
      </w:r>
      <w:proofErr w:type="spellEnd"/>
      <w:r w:rsidRPr="00186059">
        <w:rPr>
          <w:rFonts w:eastAsia="Times New Roman"/>
          <w:szCs w:val="22"/>
        </w:rPr>
        <w:t xml:space="preserve"> в </w:t>
      </w:r>
      <w:proofErr w:type="spellStart"/>
      <w:r w:rsidRPr="00186059">
        <w:rPr>
          <w:rFonts w:eastAsia="Times New Roman"/>
          <w:szCs w:val="22"/>
        </w:rPr>
        <w:t>Россочинцы</w:t>
      </w:r>
      <w:proofErr w:type="spellEnd"/>
      <w:r w:rsidRPr="00186059">
        <w:rPr>
          <w:rFonts w:eastAsia="Times New Roman"/>
          <w:szCs w:val="22"/>
        </w:rPr>
        <w:t xml:space="preserve"> — лес, в котором много лисиц, и убедился, что сгонять — совсем не значит догнать, что, действительно, у </w:t>
      </w:r>
      <w:proofErr w:type="spellStart"/>
      <w:r w:rsidRPr="00186059">
        <w:rPr>
          <w:rFonts w:eastAsia="Times New Roman"/>
          <w:szCs w:val="22"/>
        </w:rPr>
        <w:t>фокс-гаундов</w:t>
      </w:r>
      <w:proofErr w:type="spellEnd"/>
      <w:r w:rsidRPr="00186059">
        <w:rPr>
          <w:rFonts w:eastAsia="Times New Roman"/>
          <w:szCs w:val="22"/>
        </w:rPr>
        <w:t xml:space="preserve"> вязкость по лисицам удивительная. Помню, одну лисицу гоняли целый день, я и Николай стояли на норах, и она не могла </w:t>
      </w:r>
      <w:proofErr w:type="spellStart"/>
      <w:r w:rsidRPr="00186059">
        <w:rPr>
          <w:rFonts w:eastAsia="Times New Roman"/>
          <w:szCs w:val="22"/>
        </w:rPr>
        <w:t>понориться</w:t>
      </w:r>
      <w:proofErr w:type="spellEnd"/>
      <w:r w:rsidRPr="00186059">
        <w:rPr>
          <w:rFonts w:eastAsia="Times New Roman"/>
          <w:szCs w:val="22"/>
        </w:rPr>
        <w:t xml:space="preserve">, и к вечеру </w:t>
      </w:r>
      <w:proofErr w:type="spellStart"/>
      <w:r w:rsidRPr="00186059">
        <w:rPr>
          <w:rFonts w:eastAsia="Times New Roman"/>
          <w:szCs w:val="22"/>
        </w:rPr>
        <w:t>фокс-гаунды</w:t>
      </w:r>
      <w:proofErr w:type="spellEnd"/>
      <w:r w:rsidRPr="00186059">
        <w:rPr>
          <w:rFonts w:eastAsia="Times New Roman"/>
          <w:szCs w:val="22"/>
        </w:rPr>
        <w:t xml:space="preserve"> взяли лисицу без выстрела и, что удивительно, не только разорвали эту лисицу, но даже съели ее: мы нашли только клочки лисицы; </w:t>
      </w:r>
      <w:proofErr w:type="gramStart"/>
      <w:r w:rsidRPr="00186059">
        <w:rPr>
          <w:rFonts w:eastAsia="Times New Roman"/>
          <w:szCs w:val="22"/>
        </w:rPr>
        <w:t>морды</w:t>
      </w:r>
      <w:proofErr w:type="gramEnd"/>
      <w:r w:rsidRPr="00186059">
        <w:rPr>
          <w:rFonts w:eastAsia="Times New Roman"/>
          <w:szCs w:val="22"/>
        </w:rPr>
        <w:t xml:space="preserve"> же </w:t>
      </w:r>
      <w:proofErr w:type="spellStart"/>
      <w:r w:rsidRPr="00186059">
        <w:rPr>
          <w:rFonts w:eastAsia="Times New Roman"/>
          <w:szCs w:val="22"/>
        </w:rPr>
        <w:t>фокс-гаундов</w:t>
      </w:r>
      <w:proofErr w:type="spellEnd"/>
      <w:r w:rsidRPr="00186059">
        <w:rPr>
          <w:rFonts w:eastAsia="Times New Roman"/>
          <w:szCs w:val="22"/>
        </w:rPr>
        <w:t xml:space="preserve"> оказались совершенно в крови. Хорошо стали гонять мои </w:t>
      </w:r>
      <w:proofErr w:type="spellStart"/>
      <w:r w:rsidRPr="00186059">
        <w:rPr>
          <w:rFonts w:eastAsia="Times New Roman"/>
          <w:szCs w:val="22"/>
        </w:rPr>
        <w:t>фокс-гаунды</w:t>
      </w:r>
      <w:proofErr w:type="spellEnd"/>
      <w:r w:rsidRPr="00186059">
        <w:rPr>
          <w:rFonts w:eastAsia="Times New Roman"/>
          <w:szCs w:val="22"/>
        </w:rPr>
        <w:t xml:space="preserve"> всякого зверя, но рвать я их так и не </w:t>
      </w:r>
      <w:proofErr w:type="gramStart"/>
      <w:r w:rsidRPr="00186059">
        <w:rPr>
          <w:rFonts w:eastAsia="Times New Roman"/>
          <w:szCs w:val="22"/>
        </w:rPr>
        <w:t>мог</w:t>
      </w:r>
      <w:proofErr w:type="gramEnd"/>
      <w:r w:rsidRPr="00186059">
        <w:rPr>
          <w:rFonts w:eastAsia="Times New Roman"/>
          <w:szCs w:val="22"/>
        </w:rPr>
        <w:t xml:space="preserve"> отучи </w:t>
      </w:r>
      <w:r w:rsidRPr="00186059">
        <w:rPr>
          <w:rFonts w:eastAsia="Times New Roman"/>
          <w:szCs w:val="22"/>
          <w:lang w:val="en-US"/>
        </w:rPr>
        <w:t>I</w:t>
      </w:r>
      <w:r w:rsidRPr="00186059">
        <w:rPr>
          <w:rFonts w:eastAsia="Times New Roman"/>
          <w:szCs w:val="22"/>
        </w:rPr>
        <w:t xml:space="preserve"> </w:t>
      </w:r>
      <w:proofErr w:type="spellStart"/>
      <w:r w:rsidRPr="00186059">
        <w:rPr>
          <w:rFonts w:eastAsia="Times New Roman"/>
          <w:szCs w:val="22"/>
        </w:rPr>
        <w:t>ь</w:t>
      </w:r>
      <w:proofErr w:type="spellEnd"/>
      <w:r w:rsidRPr="00186059">
        <w:rPr>
          <w:rFonts w:eastAsia="Times New Roman"/>
          <w:szCs w:val="22"/>
        </w:rPr>
        <w:t xml:space="preserve">, а при совместной охоте с моими гончими и фокс-1 </w:t>
      </w:r>
      <w:proofErr w:type="spellStart"/>
      <w:r w:rsidRPr="00186059">
        <w:rPr>
          <w:rFonts w:eastAsia="Times New Roman"/>
          <w:szCs w:val="22"/>
        </w:rPr>
        <w:t>аумдами</w:t>
      </w:r>
      <w:proofErr w:type="spellEnd"/>
      <w:r w:rsidRPr="00186059">
        <w:rPr>
          <w:rFonts w:eastAsia="Times New Roman"/>
          <w:szCs w:val="22"/>
        </w:rPr>
        <w:t xml:space="preserve"> много портило впечатление то, что </w:t>
      </w:r>
      <w:proofErr w:type="spellStart"/>
      <w:r w:rsidRPr="00186059">
        <w:rPr>
          <w:rFonts w:eastAsia="Times New Roman"/>
          <w:spacing w:val="-1"/>
          <w:szCs w:val="22"/>
        </w:rPr>
        <w:t>фокс</w:t>
      </w:r>
      <w:proofErr w:type="spellEnd"/>
      <w:r w:rsidRPr="00186059">
        <w:rPr>
          <w:rFonts w:eastAsia="Times New Roman"/>
          <w:spacing w:val="-1"/>
          <w:szCs w:val="22"/>
        </w:rPr>
        <w:t xml:space="preserve"> г </w:t>
      </w:r>
      <w:proofErr w:type="spellStart"/>
      <w:r w:rsidRPr="00186059">
        <w:rPr>
          <w:rFonts w:eastAsia="Times New Roman"/>
          <w:spacing w:val="-1"/>
          <w:szCs w:val="22"/>
        </w:rPr>
        <w:t>аунды</w:t>
      </w:r>
      <w:proofErr w:type="spellEnd"/>
      <w:r w:rsidRPr="00186059">
        <w:rPr>
          <w:rFonts w:eastAsia="Times New Roman"/>
          <w:spacing w:val="-1"/>
          <w:szCs w:val="22"/>
        </w:rPr>
        <w:t xml:space="preserve"> гонят хотя верно по следу, но много сзади </w:t>
      </w:r>
      <w:r w:rsidRPr="00186059">
        <w:rPr>
          <w:rFonts w:eastAsia="Times New Roman"/>
          <w:spacing w:val="-12"/>
          <w:sz w:val="22"/>
          <w:szCs w:val="24"/>
        </w:rPr>
        <w:t xml:space="preserve">моих </w:t>
      </w:r>
      <w:r w:rsidRPr="00186059">
        <w:rPr>
          <w:rFonts w:eastAsia="Times New Roman"/>
          <w:spacing w:val="-12"/>
          <w:sz w:val="22"/>
          <w:szCs w:val="24"/>
          <w:lang w:val="en-US"/>
        </w:rPr>
        <w:t>I</w:t>
      </w:r>
      <w:r w:rsidRPr="00186059">
        <w:rPr>
          <w:rFonts w:eastAsia="Times New Roman"/>
          <w:spacing w:val="-12"/>
          <w:sz w:val="22"/>
          <w:szCs w:val="24"/>
        </w:rPr>
        <w:t xml:space="preserve"> </w:t>
      </w:r>
      <w:proofErr w:type="spellStart"/>
      <w:r w:rsidRPr="00186059">
        <w:rPr>
          <w:rFonts w:eastAsia="Times New Roman"/>
          <w:spacing w:val="-12"/>
          <w:sz w:val="22"/>
          <w:szCs w:val="24"/>
        </w:rPr>
        <w:t>ончих</w:t>
      </w:r>
      <w:proofErr w:type="spellEnd"/>
      <w:r w:rsidRPr="00186059">
        <w:rPr>
          <w:rFonts w:eastAsia="Times New Roman"/>
          <w:spacing w:val="-12"/>
          <w:sz w:val="22"/>
          <w:szCs w:val="24"/>
        </w:rPr>
        <w:t>. Вязкости, в особенности «</w:t>
      </w:r>
      <w:proofErr w:type="spellStart"/>
      <w:r w:rsidRPr="00186059">
        <w:rPr>
          <w:rFonts w:eastAsia="Times New Roman"/>
          <w:spacing w:val="-12"/>
          <w:sz w:val="22"/>
          <w:szCs w:val="24"/>
        </w:rPr>
        <w:t>Дампер</w:t>
      </w:r>
      <w:proofErr w:type="spellEnd"/>
      <w:r w:rsidRPr="00186059">
        <w:rPr>
          <w:rFonts w:eastAsia="Times New Roman"/>
          <w:spacing w:val="-12"/>
          <w:sz w:val="22"/>
          <w:szCs w:val="24"/>
        </w:rPr>
        <w:t>» и «</w:t>
      </w:r>
      <w:proofErr w:type="spellStart"/>
      <w:r w:rsidRPr="00186059">
        <w:rPr>
          <w:rFonts w:eastAsia="Times New Roman"/>
          <w:spacing w:val="-12"/>
          <w:sz w:val="22"/>
          <w:szCs w:val="24"/>
        </w:rPr>
        <w:t>Ха-</w:t>
      </w:r>
      <w:r w:rsidRPr="00186059">
        <w:rPr>
          <w:rFonts w:eastAsia="Times New Roman"/>
          <w:spacing w:val="-6"/>
          <w:sz w:val="22"/>
          <w:szCs w:val="24"/>
        </w:rPr>
        <w:t>зель</w:t>
      </w:r>
      <w:proofErr w:type="spellEnd"/>
      <w:r w:rsidRPr="00186059">
        <w:rPr>
          <w:rFonts w:eastAsia="Times New Roman"/>
          <w:spacing w:val="-6"/>
          <w:sz w:val="22"/>
          <w:szCs w:val="24"/>
        </w:rPr>
        <w:t xml:space="preserve">», неподобной. Втроем могут по суткам держать </w:t>
      </w:r>
      <w:r w:rsidRPr="00186059">
        <w:rPr>
          <w:rFonts w:eastAsia="Times New Roman"/>
          <w:spacing w:val="-3"/>
          <w:sz w:val="22"/>
          <w:szCs w:val="24"/>
        </w:rPr>
        <w:t>зверя и при этом    сила и настойчивость.</w:t>
      </w:r>
    </w:p>
    <w:p w:rsidR="00745F3D" w:rsidRPr="00186059" w:rsidRDefault="00745F3D" w:rsidP="00745F3D">
      <w:pPr>
        <w:shd w:val="clear" w:color="auto" w:fill="FFFFFF"/>
        <w:spacing w:before="53"/>
        <w:ind w:left="10"/>
        <w:jc w:val="center"/>
        <w:rPr>
          <w:sz w:val="18"/>
        </w:rPr>
      </w:pPr>
      <w:r w:rsidRPr="00186059">
        <w:rPr>
          <w:rFonts w:ascii="Arial" w:eastAsia="Times New Roman" w:hAnsi="Arial"/>
          <w:b/>
          <w:bCs/>
          <w:szCs w:val="22"/>
        </w:rPr>
        <w:t>ч</w:t>
      </w:r>
    </w:p>
    <w:p w:rsidR="00745F3D" w:rsidRPr="00186059" w:rsidRDefault="00745F3D" w:rsidP="00745F3D">
      <w:pPr>
        <w:spacing w:before="221"/>
        <w:ind w:left="58"/>
        <w:rPr>
          <w:sz w:val="22"/>
          <w:szCs w:val="24"/>
        </w:rPr>
      </w:pPr>
      <w:r w:rsidRPr="00186059">
        <w:rPr>
          <w:sz w:val="18"/>
        </w:rPr>
        <w:br w:type="column"/>
      </w:r>
      <w:r>
        <w:rPr>
          <w:noProof/>
          <w:sz w:val="22"/>
          <w:szCs w:val="24"/>
        </w:rPr>
        <w:lastRenderedPageBreak/>
        <w:drawing>
          <wp:inline distT="0" distB="0" distL="0" distR="0">
            <wp:extent cx="3400425" cy="2076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F3D" w:rsidRDefault="00745F3D" w:rsidP="00745F3D">
      <w:pPr>
        <w:shd w:val="clear" w:color="auto" w:fill="FFFFFF"/>
        <w:spacing w:before="437"/>
        <w:ind w:left="149"/>
      </w:pPr>
      <w:r w:rsidRPr="00186059">
        <w:rPr>
          <w:rFonts w:eastAsia="Times New Roman"/>
          <w:spacing w:val="-1"/>
          <w:sz w:val="16"/>
          <w:szCs w:val="18"/>
        </w:rPr>
        <w:t xml:space="preserve">Смычок старинных англо-русских гончих Д. Я. </w:t>
      </w:r>
      <w:proofErr w:type="spellStart"/>
      <w:r w:rsidRPr="00186059">
        <w:rPr>
          <w:rFonts w:eastAsia="Times New Roman"/>
          <w:spacing w:val="-1"/>
          <w:sz w:val="16"/>
          <w:szCs w:val="18"/>
        </w:rPr>
        <w:t>Рошфора</w:t>
      </w:r>
      <w:proofErr w:type="spellEnd"/>
      <w:r>
        <w:rPr>
          <w:rFonts w:eastAsia="Times New Roman"/>
          <w:spacing w:val="-1"/>
          <w:sz w:val="18"/>
          <w:szCs w:val="18"/>
        </w:rPr>
        <w:t>, 1874 год</w:t>
      </w:r>
    </w:p>
    <w:p w:rsidR="00745F3D" w:rsidRDefault="00745F3D" w:rsidP="00745F3D">
      <w:pPr>
        <w:shd w:val="clear" w:color="auto" w:fill="FFFFFF"/>
        <w:spacing w:before="125" w:line="211" w:lineRule="exact"/>
        <w:ind w:firstLine="317"/>
        <w:jc w:val="both"/>
      </w:pPr>
      <w:r>
        <w:rPr>
          <w:rFonts w:eastAsia="Times New Roman"/>
          <w:sz w:val="22"/>
          <w:szCs w:val="22"/>
        </w:rPr>
        <w:t xml:space="preserve">Г. г., те, которые говорили и писали о </w:t>
      </w:r>
      <w:proofErr w:type="gramStart"/>
      <w:r>
        <w:rPr>
          <w:rFonts w:eastAsia="Times New Roman"/>
          <w:sz w:val="22"/>
          <w:szCs w:val="22"/>
        </w:rPr>
        <w:t>страшной</w:t>
      </w:r>
      <w:proofErr w:type="gram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паратости</w:t>
      </w:r>
      <w:proofErr w:type="spellEnd"/>
      <w:r>
        <w:rPr>
          <w:rFonts w:eastAsia="Times New Roman"/>
          <w:sz w:val="22"/>
          <w:szCs w:val="22"/>
        </w:rPr>
        <w:t xml:space="preserve"> английских гончих, о скверных их голосах, о каких английских гончих говорили вы? Если о </w:t>
      </w:r>
      <w:proofErr w:type="spellStart"/>
      <w:r>
        <w:rPr>
          <w:rFonts w:eastAsia="Times New Roman"/>
          <w:sz w:val="22"/>
          <w:szCs w:val="22"/>
        </w:rPr>
        <w:t>фокс-гаундах</w:t>
      </w:r>
      <w:proofErr w:type="spellEnd"/>
      <w:r>
        <w:rPr>
          <w:rFonts w:eastAsia="Times New Roman"/>
          <w:sz w:val="22"/>
          <w:szCs w:val="22"/>
        </w:rPr>
        <w:t xml:space="preserve">, то — ах, оставьте! — сам на опыте убедился </w:t>
      </w:r>
      <w:proofErr w:type="gramStart"/>
      <w:r>
        <w:rPr>
          <w:rFonts w:eastAsia="Times New Roman"/>
          <w:sz w:val="22"/>
          <w:szCs w:val="22"/>
        </w:rPr>
        <w:t>в</w:t>
      </w:r>
      <w:proofErr w:type="gramEnd"/>
      <w:r>
        <w:rPr>
          <w:rFonts w:eastAsia="Times New Roman"/>
          <w:sz w:val="22"/>
          <w:szCs w:val="22"/>
        </w:rPr>
        <w:t xml:space="preserve"> противном! </w:t>
      </w:r>
      <w:proofErr w:type="gramStart"/>
      <w:r>
        <w:rPr>
          <w:rFonts w:eastAsia="Times New Roman"/>
          <w:sz w:val="22"/>
          <w:szCs w:val="22"/>
        </w:rPr>
        <w:t>О других английских гончих с таким авторитетом, с каким вы говорите огульно об английс</w:t>
      </w:r>
      <w:r>
        <w:rPr>
          <w:rFonts w:eastAsia="Times New Roman"/>
          <w:sz w:val="22"/>
          <w:szCs w:val="22"/>
        </w:rPr>
        <w:softHyphen/>
        <w:t xml:space="preserve">ких гончих, сказать что-либо, пока лично не </w:t>
      </w:r>
      <w:proofErr w:type="spellStart"/>
      <w:r>
        <w:rPr>
          <w:rFonts w:eastAsia="Times New Roman"/>
          <w:sz w:val="22"/>
          <w:szCs w:val="22"/>
        </w:rPr>
        <w:t>убежусь</w:t>
      </w:r>
      <w:proofErr w:type="spellEnd"/>
      <w:r>
        <w:rPr>
          <w:rFonts w:eastAsia="Times New Roman"/>
          <w:sz w:val="22"/>
          <w:szCs w:val="22"/>
        </w:rPr>
        <w:t xml:space="preserve"> из опытов, ничего не могу и предоставляю это тем, у кого имеются или имелись эти гончие, но знаю, что есть английские оленьи, заячьи и другие гончие, знаю, что эти гончие </w:t>
      </w:r>
      <w:proofErr w:type="spellStart"/>
      <w:r>
        <w:rPr>
          <w:rFonts w:eastAsia="Times New Roman"/>
          <w:sz w:val="22"/>
          <w:szCs w:val="22"/>
        </w:rPr>
        <w:t>паратей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фокс-гаундов</w:t>
      </w:r>
      <w:proofErr w:type="spellEnd"/>
      <w:r>
        <w:rPr>
          <w:rFonts w:eastAsia="Times New Roman"/>
          <w:sz w:val="22"/>
          <w:szCs w:val="22"/>
        </w:rPr>
        <w:t>, но их не видел, голо</w:t>
      </w:r>
      <w:r>
        <w:rPr>
          <w:rFonts w:eastAsia="Times New Roman"/>
          <w:sz w:val="22"/>
          <w:szCs w:val="22"/>
        </w:rPr>
        <w:softHyphen/>
        <w:t>сов их не</w:t>
      </w:r>
      <w:proofErr w:type="gramEnd"/>
      <w:r>
        <w:rPr>
          <w:rFonts w:eastAsia="Times New Roman"/>
          <w:sz w:val="22"/>
          <w:szCs w:val="22"/>
        </w:rPr>
        <w:t xml:space="preserve"> слышал и потому о них молчу. Но </w:t>
      </w:r>
      <w:proofErr w:type="gramStart"/>
      <w:r>
        <w:rPr>
          <w:rFonts w:eastAsia="Times New Roman"/>
          <w:sz w:val="22"/>
          <w:szCs w:val="22"/>
        </w:rPr>
        <w:t>зачем</w:t>
      </w:r>
      <w:proofErr w:type="gramEnd"/>
      <w:r>
        <w:rPr>
          <w:rFonts w:eastAsia="Times New Roman"/>
          <w:sz w:val="22"/>
          <w:szCs w:val="22"/>
        </w:rPr>
        <w:t xml:space="preserve"> же в книге, в руководстве для охотников и любителей так огульно поносить английскую гончую и такое давать о ней превратное мнение? Повторяю, английская гон</w:t>
      </w:r>
      <w:r>
        <w:rPr>
          <w:rFonts w:eastAsia="Times New Roman"/>
          <w:sz w:val="22"/>
          <w:szCs w:val="22"/>
        </w:rPr>
        <w:softHyphen/>
        <w:t xml:space="preserve">чая, </w:t>
      </w:r>
      <w:proofErr w:type="spellStart"/>
      <w:r>
        <w:rPr>
          <w:rFonts w:eastAsia="Times New Roman"/>
          <w:sz w:val="22"/>
          <w:szCs w:val="22"/>
        </w:rPr>
        <w:t>фокс-гаунд</w:t>
      </w:r>
      <w:proofErr w:type="spellEnd"/>
      <w:r>
        <w:rPr>
          <w:rFonts w:eastAsia="Times New Roman"/>
          <w:sz w:val="22"/>
          <w:szCs w:val="22"/>
        </w:rPr>
        <w:t xml:space="preserve">, скорее пеша, чем </w:t>
      </w:r>
      <w:proofErr w:type="spellStart"/>
      <w:r>
        <w:rPr>
          <w:rFonts w:eastAsia="Times New Roman"/>
          <w:sz w:val="22"/>
          <w:szCs w:val="22"/>
        </w:rPr>
        <w:t>парата</w:t>
      </w:r>
      <w:proofErr w:type="spellEnd"/>
      <w:r>
        <w:rPr>
          <w:rFonts w:eastAsia="Times New Roman"/>
          <w:sz w:val="22"/>
          <w:szCs w:val="22"/>
        </w:rPr>
        <w:t xml:space="preserve">; </w:t>
      </w:r>
      <w:proofErr w:type="gramStart"/>
      <w:r>
        <w:rPr>
          <w:rFonts w:eastAsia="Times New Roman"/>
          <w:sz w:val="22"/>
          <w:szCs w:val="22"/>
        </w:rPr>
        <w:t>голос у нее фигурный и звучный, она очень сильна, вязка и настой</w:t>
      </w:r>
      <w:r>
        <w:rPr>
          <w:rFonts w:eastAsia="Times New Roman"/>
          <w:sz w:val="22"/>
          <w:szCs w:val="22"/>
        </w:rPr>
        <w:softHyphen/>
        <w:t>чива, обладает великолепным чутьем, вот, г. г. охот</w:t>
      </w:r>
      <w:r>
        <w:rPr>
          <w:rFonts w:eastAsia="Times New Roman"/>
          <w:sz w:val="22"/>
          <w:szCs w:val="22"/>
        </w:rPr>
        <w:softHyphen/>
        <w:t xml:space="preserve">ники, относительно английской гончей верьте или мне — самому лично, убедившемуся из очень дорогого опыта, или книге Н. П. </w:t>
      </w:r>
      <w:proofErr w:type="spellStart"/>
      <w:r>
        <w:rPr>
          <w:rFonts w:eastAsia="Times New Roman"/>
          <w:sz w:val="22"/>
          <w:szCs w:val="22"/>
        </w:rPr>
        <w:t>Кишенского</w:t>
      </w:r>
      <w:proofErr w:type="spellEnd"/>
      <w:r>
        <w:rPr>
          <w:rFonts w:eastAsia="Times New Roman"/>
          <w:sz w:val="22"/>
          <w:szCs w:val="22"/>
        </w:rPr>
        <w:t>, а чтобы не гово</w:t>
      </w:r>
      <w:r>
        <w:rPr>
          <w:rFonts w:eastAsia="Times New Roman"/>
          <w:sz w:val="22"/>
          <w:szCs w:val="22"/>
        </w:rPr>
        <w:softHyphen/>
        <w:t xml:space="preserve">рили, что я могу писать не истину про </w:t>
      </w:r>
      <w:proofErr w:type="spellStart"/>
      <w:r>
        <w:rPr>
          <w:rFonts w:eastAsia="Times New Roman"/>
          <w:sz w:val="22"/>
          <w:szCs w:val="22"/>
        </w:rPr>
        <w:t>фокс-гаундов</w:t>
      </w:r>
      <w:proofErr w:type="spellEnd"/>
      <w:r>
        <w:rPr>
          <w:rFonts w:eastAsia="Times New Roman"/>
          <w:sz w:val="22"/>
          <w:szCs w:val="22"/>
        </w:rPr>
        <w:t>, то привожу свидетелей.</w:t>
      </w:r>
      <w:proofErr w:type="gramEnd"/>
      <w:r>
        <w:rPr>
          <w:rFonts w:eastAsia="Times New Roman"/>
          <w:sz w:val="22"/>
          <w:szCs w:val="22"/>
        </w:rPr>
        <w:t xml:space="preserve"> Жаль, что умер В. В. </w:t>
      </w:r>
      <w:proofErr w:type="spellStart"/>
      <w:r>
        <w:rPr>
          <w:rFonts w:eastAsia="Times New Roman"/>
          <w:sz w:val="22"/>
          <w:szCs w:val="22"/>
        </w:rPr>
        <w:t>Де-Коннор</w:t>
      </w:r>
      <w:proofErr w:type="spellEnd"/>
      <w:r>
        <w:rPr>
          <w:rFonts w:eastAsia="Times New Roman"/>
          <w:sz w:val="22"/>
          <w:szCs w:val="22"/>
        </w:rPr>
        <w:t xml:space="preserve">, он постоянно подбивал меня написать про </w:t>
      </w:r>
      <w:proofErr w:type="spellStart"/>
      <w:r>
        <w:rPr>
          <w:rFonts w:eastAsia="Times New Roman"/>
          <w:sz w:val="22"/>
          <w:szCs w:val="22"/>
        </w:rPr>
        <w:t>фокс-гаун</w:t>
      </w:r>
      <w:r>
        <w:rPr>
          <w:rFonts w:eastAsia="Times New Roman"/>
          <w:sz w:val="22"/>
          <w:szCs w:val="22"/>
        </w:rPr>
        <w:softHyphen/>
        <w:t>дов</w:t>
      </w:r>
      <w:proofErr w:type="spellEnd"/>
      <w:r>
        <w:rPr>
          <w:rFonts w:eastAsia="Times New Roman"/>
          <w:sz w:val="22"/>
          <w:szCs w:val="22"/>
        </w:rPr>
        <w:t xml:space="preserve">, но и живые есть свидетели: К. П. </w:t>
      </w:r>
      <w:proofErr w:type="spellStart"/>
      <w:r>
        <w:rPr>
          <w:rFonts w:eastAsia="Times New Roman"/>
          <w:sz w:val="22"/>
          <w:szCs w:val="22"/>
        </w:rPr>
        <w:t>Баковецкий</w:t>
      </w:r>
      <w:proofErr w:type="spellEnd"/>
      <w:r>
        <w:rPr>
          <w:rFonts w:eastAsia="Times New Roman"/>
          <w:sz w:val="22"/>
          <w:szCs w:val="22"/>
        </w:rPr>
        <w:t xml:space="preserve"> видел у меня моих </w:t>
      </w:r>
      <w:proofErr w:type="spellStart"/>
      <w:r>
        <w:rPr>
          <w:rFonts w:eastAsia="Times New Roman"/>
          <w:sz w:val="22"/>
          <w:szCs w:val="22"/>
        </w:rPr>
        <w:t>фокс-гаундов</w:t>
      </w:r>
      <w:proofErr w:type="spellEnd"/>
      <w:r>
        <w:rPr>
          <w:rFonts w:eastAsia="Times New Roman"/>
          <w:sz w:val="22"/>
          <w:szCs w:val="22"/>
        </w:rPr>
        <w:t xml:space="preserve"> и работу их видал.</w:t>
      </w:r>
    </w:p>
    <w:p w:rsidR="00745F3D" w:rsidRDefault="00745F3D" w:rsidP="00745F3D">
      <w:pPr>
        <w:shd w:val="clear" w:color="auto" w:fill="FFFFFF"/>
        <w:spacing w:before="82"/>
        <w:ind w:right="29"/>
        <w:jc w:val="center"/>
        <w:rPr>
          <w:sz w:val="18"/>
          <w:szCs w:val="18"/>
        </w:rPr>
      </w:pPr>
      <w:r>
        <w:rPr>
          <w:sz w:val="18"/>
          <w:szCs w:val="18"/>
        </w:rPr>
        <w:t>55</w:t>
      </w:r>
    </w:p>
    <w:p w:rsidR="00745F3D" w:rsidRDefault="00745F3D" w:rsidP="00745F3D">
      <w:pPr>
        <w:shd w:val="clear" w:color="auto" w:fill="FFFFFF"/>
        <w:spacing w:before="82"/>
        <w:ind w:right="29"/>
        <w:jc w:val="center"/>
        <w:rPr>
          <w:sz w:val="18"/>
          <w:szCs w:val="18"/>
        </w:rPr>
      </w:pPr>
    </w:p>
    <w:p w:rsidR="00745F3D" w:rsidRDefault="00745F3D" w:rsidP="00745F3D">
      <w:pPr>
        <w:shd w:val="clear" w:color="auto" w:fill="FFFFFF"/>
        <w:spacing w:before="82"/>
        <w:ind w:right="29"/>
        <w:jc w:val="center"/>
        <w:rPr>
          <w:sz w:val="18"/>
          <w:szCs w:val="18"/>
        </w:rPr>
      </w:pPr>
    </w:p>
    <w:p w:rsidR="00745F3D" w:rsidRDefault="00801ACA" w:rsidP="00745F3D">
      <w:pPr>
        <w:shd w:val="clear" w:color="auto" w:fill="FFFFFF"/>
        <w:spacing w:line="211" w:lineRule="exact"/>
        <w:ind w:right="24"/>
        <w:jc w:val="both"/>
      </w:pPr>
      <w:r>
        <w:rPr>
          <w:noProof/>
        </w:rPr>
        <w:pict>
          <v:line id="_x0000_s1034" style="position:absolute;left:0;text-align:left;z-index:251668480;mso-position-horizontal-relative:margin" from="310.8pt,18.95pt" to="310.8pt,94.3pt" o:allowincell="f" strokeweight="4.1pt">
            <w10:wrap anchorx="margin"/>
          </v:line>
        </w:pict>
      </w:r>
      <w:r>
        <w:rPr>
          <w:noProof/>
        </w:rPr>
        <w:pict>
          <v:line id="_x0000_s1035" style="position:absolute;left:0;text-align:left;z-index:251669504;mso-position-horizontal-relative:margin" from="337.9pt,-19.2pt" to="337.9pt,346.8pt" o:allowincell="f" strokeweight="1.45pt">
            <w10:wrap anchorx="margin"/>
          </v:line>
        </w:pict>
      </w:r>
      <w:r>
        <w:rPr>
          <w:noProof/>
        </w:rPr>
        <w:pict>
          <v:line id="_x0000_s1036" style="position:absolute;left:0;text-align:left;z-index:251670528;mso-position-horizontal-relative:margin" from="344.65pt,362.9pt" to="344.65pt,435.4pt" o:allowincell="f" strokeweight=".25pt">
            <w10:wrap anchorx="margin"/>
          </v:line>
        </w:pict>
      </w:r>
      <w:r>
        <w:rPr>
          <w:noProof/>
        </w:rPr>
        <w:pict>
          <v:line id="_x0000_s1037" style="position:absolute;left:0;text-align:left;z-index:251671552;mso-position-horizontal-relative:margin" from="346.8pt,183.6pt" to="346.8pt,227.05pt" o:allowincell="f" strokeweight=".25pt">
            <w10:wrap anchorx="margin"/>
          </v:line>
        </w:pict>
      </w:r>
      <w:r>
        <w:rPr>
          <w:noProof/>
        </w:rPr>
        <w:pict>
          <v:line id="_x0000_s1038" style="position:absolute;left:0;text-align:left;z-index:251672576;mso-position-horizontal-relative:margin" from="349.2pt,19.45pt" to="349.2pt,75.35pt" o:allowincell="f" strokeweight=".25pt">
            <w10:wrap anchorx="margin"/>
          </v:line>
        </w:pict>
      </w:r>
      <w:r>
        <w:rPr>
          <w:noProof/>
        </w:rPr>
        <w:pict>
          <v:line id="_x0000_s1039" style="position:absolute;left:0;text-align:left;z-index:251673600;mso-position-horizontal-relative:margin" from="349.45pt,434.65pt" to="349.45pt,503.75pt" o:allowincell="f" strokeweight=".25pt">
            <w10:wrap anchorx="margin"/>
          </v:line>
        </w:pict>
      </w:r>
      <w:r w:rsidR="00745F3D">
        <w:rPr>
          <w:rFonts w:eastAsia="Times New Roman"/>
          <w:sz w:val="22"/>
          <w:szCs w:val="22"/>
        </w:rPr>
        <w:t xml:space="preserve">а в 1907 году я уступил ему «Денди», и от этого «Денди» у него есть гончая. А что касается силы мускулов и силы </w:t>
      </w:r>
      <w:proofErr w:type="spellStart"/>
      <w:r w:rsidR="00745F3D">
        <w:rPr>
          <w:rFonts w:eastAsia="Times New Roman"/>
          <w:sz w:val="22"/>
          <w:szCs w:val="22"/>
        </w:rPr>
        <w:t>фокс-гаундов</w:t>
      </w:r>
      <w:proofErr w:type="spellEnd"/>
      <w:r w:rsidR="00745F3D">
        <w:rPr>
          <w:rFonts w:eastAsia="Times New Roman"/>
          <w:sz w:val="22"/>
          <w:szCs w:val="22"/>
        </w:rPr>
        <w:t xml:space="preserve"> в драке, то об этом уже предоставляю написать К. П. </w:t>
      </w:r>
      <w:proofErr w:type="spellStart"/>
      <w:r w:rsidR="00745F3D">
        <w:rPr>
          <w:rFonts w:eastAsia="Times New Roman"/>
          <w:sz w:val="22"/>
          <w:szCs w:val="22"/>
        </w:rPr>
        <w:t>Баковецкому</w:t>
      </w:r>
      <w:proofErr w:type="spellEnd"/>
      <w:r w:rsidR="00745F3D">
        <w:rPr>
          <w:rFonts w:eastAsia="Times New Roman"/>
          <w:sz w:val="22"/>
          <w:szCs w:val="22"/>
        </w:rPr>
        <w:t xml:space="preserve"> — «Денди» у него не одну собаку задушил.</w:t>
      </w:r>
    </w:p>
    <w:p w:rsidR="00745F3D" w:rsidRDefault="00745F3D" w:rsidP="00745F3D">
      <w:pPr>
        <w:shd w:val="clear" w:color="auto" w:fill="FFFFFF"/>
        <w:spacing w:line="211" w:lineRule="exact"/>
        <w:ind w:left="5" w:right="14" w:firstLine="326"/>
        <w:jc w:val="both"/>
      </w:pPr>
      <w:proofErr w:type="spellStart"/>
      <w:proofErr w:type="gramStart"/>
      <w:r>
        <w:rPr>
          <w:rFonts w:eastAsia="Times New Roman"/>
          <w:sz w:val="22"/>
          <w:szCs w:val="22"/>
        </w:rPr>
        <w:t>Фокс-гаундов</w:t>
      </w:r>
      <w:proofErr w:type="spellEnd"/>
      <w:r>
        <w:rPr>
          <w:rFonts w:eastAsia="Times New Roman"/>
          <w:sz w:val="22"/>
          <w:szCs w:val="22"/>
        </w:rPr>
        <w:t xml:space="preserve"> я приобретал для того, чтобы удо</w:t>
      </w:r>
      <w:r>
        <w:rPr>
          <w:rFonts w:eastAsia="Times New Roman"/>
          <w:sz w:val="22"/>
          <w:szCs w:val="22"/>
        </w:rPr>
        <w:softHyphen/>
        <w:t>стовериться на опыте в качествах их и, если найду пригодными, то примешать кровь их к кровям своих гончих, так как, да простят мне любители и знатоки русской гончей, я не находил в России собак, кровь которых мог бы подлить к кровям своих гончих: увы, из опытов убедился, что от этого выходит Бог знает что!</w:t>
      </w:r>
      <w:proofErr w:type="gramEnd"/>
    </w:p>
    <w:p w:rsidR="00745F3D" w:rsidRDefault="00745F3D" w:rsidP="00745F3D">
      <w:pPr>
        <w:shd w:val="clear" w:color="auto" w:fill="FFFFFF"/>
        <w:spacing w:line="211" w:lineRule="exact"/>
        <w:ind w:left="10" w:firstLine="326"/>
        <w:jc w:val="both"/>
      </w:pPr>
      <w:r>
        <w:rPr>
          <w:rFonts w:eastAsia="Times New Roman"/>
          <w:sz w:val="22"/>
          <w:szCs w:val="22"/>
        </w:rPr>
        <w:t xml:space="preserve">Интересовали в этом отношении меня лишь только гончие Н. П. </w:t>
      </w:r>
      <w:proofErr w:type="spellStart"/>
      <w:r>
        <w:rPr>
          <w:rFonts w:eastAsia="Times New Roman"/>
          <w:sz w:val="22"/>
          <w:szCs w:val="22"/>
        </w:rPr>
        <w:t>Кишенского</w:t>
      </w:r>
      <w:proofErr w:type="spellEnd"/>
      <w:r>
        <w:rPr>
          <w:rFonts w:eastAsia="Times New Roman"/>
          <w:sz w:val="22"/>
          <w:szCs w:val="22"/>
        </w:rPr>
        <w:t>. Уж очень заманчиво звуча</w:t>
      </w:r>
      <w:r>
        <w:rPr>
          <w:rFonts w:eastAsia="Times New Roman"/>
          <w:sz w:val="22"/>
          <w:szCs w:val="22"/>
        </w:rPr>
        <w:softHyphen/>
        <w:t>ло слово «костромские». И вот, весной 1904 года из Полтавы я отправился в так называемое сельцо Охот</w:t>
      </w:r>
      <w:r>
        <w:rPr>
          <w:rFonts w:eastAsia="Times New Roman"/>
          <w:sz w:val="22"/>
          <w:szCs w:val="22"/>
        </w:rPr>
        <w:softHyphen/>
        <w:t xml:space="preserve">ничье к Н. П. </w:t>
      </w:r>
      <w:proofErr w:type="spellStart"/>
      <w:r>
        <w:rPr>
          <w:rFonts w:eastAsia="Times New Roman"/>
          <w:sz w:val="22"/>
          <w:szCs w:val="22"/>
        </w:rPr>
        <w:t>Кишенскому</w:t>
      </w:r>
      <w:proofErr w:type="spellEnd"/>
      <w:r>
        <w:rPr>
          <w:rFonts w:eastAsia="Times New Roman"/>
          <w:sz w:val="22"/>
          <w:szCs w:val="22"/>
        </w:rPr>
        <w:t>. Не буду описывать того, что я там увидел, так как скромность, господа, прежде всего, но увидел я там много гончих. Н. П. любезно предоставил мне выбрать каких только я хочу щенят, и я приобрел пару щенят из костромских, самых кост</w:t>
      </w:r>
      <w:r>
        <w:rPr>
          <w:rFonts w:eastAsia="Times New Roman"/>
          <w:sz w:val="22"/>
          <w:szCs w:val="22"/>
        </w:rPr>
        <w:softHyphen/>
        <w:t xml:space="preserve">ромских, по </w:t>
      </w:r>
      <w:proofErr w:type="gramStart"/>
      <w:r>
        <w:rPr>
          <w:rFonts w:eastAsia="Times New Roman"/>
          <w:sz w:val="22"/>
          <w:szCs w:val="22"/>
        </w:rPr>
        <w:t>аттестатам</w:t>
      </w:r>
      <w:proofErr w:type="gramEnd"/>
      <w:r>
        <w:rPr>
          <w:rFonts w:eastAsia="Times New Roman"/>
          <w:sz w:val="22"/>
          <w:szCs w:val="22"/>
        </w:rPr>
        <w:t xml:space="preserve"> родословная которых проис</w:t>
      </w:r>
      <w:r>
        <w:rPr>
          <w:rFonts w:eastAsia="Times New Roman"/>
          <w:sz w:val="22"/>
          <w:szCs w:val="22"/>
        </w:rPr>
        <w:softHyphen/>
        <w:t xml:space="preserve">ходит от собак </w:t>
      </w:r>
      <w:proofErr w:type="spellStart"/>
      <w:r>
        <w:rPr>
          <w:rFonts w:eastAsia="Times New Roman"/>
          <w:sz w:val="22"/>
          <w:szCs w:val="22"/>
        </w:rPr>
        <w:t>Зюзина</w:t>
      </w:r>
      <w:proofErr w:type="spellEnd"/>
      <w:r>
        <w:rPr>
          <w:rFonts w:eastAsia="Times New Roman"/>
          <w:sz w:val="22"/>
          <w:szCs w:val="22"/>
        </w:rPr>
        <w:t>,— выжлеца «Нахала» и вы</w:t>
      </w:r>
      <w:r>
        <w:rPr>
          <w:rFonts w:eastAsia="Times New Roman"/>
          <w:sz w:val="22"/>
          <w:szCs w:val="22"/>
        </w:rPr>
        <w:softHyphen/>
        <w:t>жловку «</w:t>
      </w:r>
      <w:proofErr w:type="spellStart"/>
      <w:r>
        <w:rPr>
          <w:rFonts w:eastAsia="Times New Roman"/>
          <w:sz w:val="22"/>
          <w:szCs w:val="22"/>
        </w:rPr>
        <w:t>Затейку</w:t>
      </w:r>
      <w:proofErr w:type="spellEnd"/>
      <w:r>
        <w:rPr>
          <w:rFonts w:eastAsia="Times New Roman"/>
          <w:sz w:val="22"/>
          <w:szCs w:val="22"/>
        </w:rPr>
        <w:t>». Обе гончие багряные и, судя по аттестатам,— одних кровей. Щенята стали у меня под</w:t>
      </w:r>
      <w:r>
        <w:rPr>
          <w:rFonts w:eastAsia="Times New Roman"/>
          <w:sz w:val="22"/>
          <w:szCs w:val="22"/>
        </w:rPr>
        <w:softHyphen/>
        <w:t>растать. «</w:t>
      </w:r>
      <w:proofErr w:type="gramStart"/>
      <w:r>
        <w:rPr>
          <w:rFonts w:eastAsia="Times New Roman"/>
          <w:sz w:val="22"/>
          <w:szCs w:val="22"/>
        </w:rPr>
        <w:t>Нахал</w:t>
      </w:r>
      <w:proofErr w:type="gramEnd"/>
      <w:r>
        <w:rPr>
          <w:rFonts w:eastAsia="Times New Roman"/>
          <w:sz w:val="22"/>
          <w:szCs w:val="22"/>
        </w:rPr>
        <w:t>» растет каким-то нескладным: длин</w:t>
      </w:r>
      <w:r>
        <w:rPr>
          <w:rFonts w:eastAsia="Times New Roman"/>
          <w:sz w:val="22"/>
          <w:szCs w:val="22"/>
        </w:rPr>
        <w:softHyphen/>
        <w:t>ный, растянутый туловищем, которое я называю кол</w:t>
      </w:r>
      <w:r>
        <w:rPr>
          <w:rFonts w:eastAsia="Times New Roman"/>
          <w:sz w:val="22"/>
          <w:szCs w:val="22"/>
        </w:rPr>
        <w:softHyphen/>
        <w:t xml:space="preserve">басой; на низких сравнительно с туловищем, толстых ногах, с большой тяжелой головой; глазки маленькие, </w:t>
      </w:r>
      <w:proofErr w:type="spellStart"/>
      <w:r>
        <w:rPr>
          <w:rFonts w:eastAsia="Times New Roman"/>
          <w:sz w:val="22"/>
          <w:szCs w:val="22"/>
        </w:rPr>
        <w:t>враскос</w:t>
      </w:r>
      <w:proofErr w:type="spellEnd"/>
      <w:r>
        <w:rPr>
          <w:rFonts w:eastAsia="Times New Roman"/>
          <w:sz w:val="22"/>
          <w:szCs w:val="22"/>
        </w:rPr>
        <w:t>, взгляд дикого зверя. «</w:t>
      </w:r>
      <w:proofErr w:type="spellStart"/>
      <w:r>
        <w:rPr>
          <w:rFonts w:eastAsia="Times New Roman"/>
          <w:sz w:val="22"/>
          <w:szCs w:val="22"/>
        </w:rPr>
        <w:t>Затейка</w:t>
      </w:r>
      <w:proofErr w:type="spellEnd"/>
      <w:r>
        <w:rPr>
          <w:rFonts w:eastAsia="Times New Roman"/>
          <w:sz w:val="22"/>
          <w:szCs w:val="22"/>
        </w:rPr>
        <w:t xml:space="preserve">» — туловище </w:t>
      </w:r>
      <w:proofErr w:type="gramStart"/>
      <w:r>
        <w:rPr>
          <w:rFonts w:eastAsia="Times New Roman"/>
          <w:sz w:val="22"/>
          <w:szCs w:val="22"/>
        </w:rPr>
        <w:t>покороче</w:t>
      </w:r>
      <w:proofErr w:type="gramEnd"/>
      <w:r>
        <w:rPr>
          <w:rFonts w:eastAsia="Times New Roman"/>
          <w:sz w:val="22"/>
          <w:szCs w:val="22"/>
        </w:rPr>
        <w:t xml:space="preserve">, но тоже колбаса, на тонких высоких ногах, с более легкой головой, глазки </w:t>
      </w:r>
      <w:proofErr w:type="spellStart"/>
      <w:r>
        <w:rPr>
          <w:rFonts w:eastAsia="Times New Roman"/>
          <w:sz w:val="22"/>
          <w:szCs w:val="22"/>
        </w:rPr>
        <w:t>враскос</w:t>
      </w:r>
      <w:proofErr w:type="spellEnd"/>
      <w:r>
        <w:rPr>
          <w:rFonts w:eastAsia="Times New Roman"/>
          <w:sz w:val="22"/>
          <w:szCs w:val="22"/>
        </w:rPr>
        <w:t>, но больше, чем у «Нахала», взгляд быстрый, но тоже звероподобный. У «</w:t>
      </w:r>
      <w:proofErr w:type="gramStart"/>
      <w:r>
        <w:rPr>
          <w:rFonts w:eastAsia="Times New Roman"/>
          <w:sz w:val="22"/>
          <w:szCs w:val="22"/>
        </w:rPr>
        <w:t>Нахала</w:t>
      </w:r>
      <w:proofErr w:type="gramEnd"/>
      <w:r>
        <w:rPr>
          <w:rFonts w:eastAsia="Times New Roman"/>
          <w:sz w:val="22"/>
          <w:szCs w:val="22"/>
        </w:rPr>
        <w:t>» и «</w:t>
      </w:r>
      <w:proofErr w:type="spellStart"/>
      <w:r>
        <w:rPr>
          <w:rFonts w:eastAsia="Times New Roman"/>
          <w:sz w:val="22"/>
          <w:szCs w:val="22"/>
        </w:rPr>
        <w:t>Затейки</w:t>
      </w:r>
      <w:proofErr w:type="spellEnd"/>
      <w:r>
        <w:rPr>
          <w:rFonts w:eastAsia="Times New Roman"/>
          <w:sz w:val="22"/>
          <w:szCs w:val="22"/>
        </w:rPr>
        <w:t xml:space="preserve">» хвосты чуть не бубликом и свалены на сторону. </w:t>
      </w:r>
      <w:proofErr w:type="gramStart"/>
      <w:r>
        <w:rPr>
          <w:rFonts w:eastAsia="Times New Roman"/>
          <w:sz w:val="22"/>
          <w:szCs w:val="22"/>
        </w:rPr>
        <w:t>Перво-наперво</w:t>
      </w:r>
      <w:proofErr w:type="gramEnd"/>
      <w:r>
        <w:rPr>
          <w:rFonts w:eastAsia="Times New Roman"/>
          <w:sz w:val="22"/>
          <w:szCs w:val="22"/>
        </w:rPr>
        <w:t xml:space="preserve"> эти щенята пе</w:t>
      </w:r>
      <w:r>
        <w:rPr>
          <w:rFonts w:eastAsia="Times New Roman"/>
          <w:sz w:val="22"/>
          <w:szCs w:val="22"/>
        </w:rPr>
        <w:softHyphen/>
        <w:t xml:space="preserve">редушили мне моих кронных цыплят </w:t>
      </w:r>
      <w:proofErr w:type="spellStart"/>
      <w:r>
        <w:rPr>
          <w:rFonts w:eastAsia="Times New Roman"/>
          <w:sz w:val="22"/>
          <w:szCs w:val="22"/>
        </w:rPr>
        <w:t>Ланкшан</w:t>
      </w:r>
      <w:proofErr w:type="spellEnd"/>
      <w:r>
        <w:rPr>
          <w:rFonts w:eastAsia="Times New Roman"/>
          <w:sz w:val="22"/>
          <w:szCs w:val="22"/>
        </w:rPr>
        <w:t>, потом принялись за старых кур и уток. Драл нещадно, но не угомонились, пока последнего цыпленка не задушили. Подросли. Осенью имеете со своими гончими начал водить в лес. Крот, и здесь сказалась — немало овец передушили. Пришлось отдельно брать и водить к ов</w:t>
      </w:r>
      <w:r>
        <w:rPr>
          <w:rFonts w:eastAsia="Times New Roman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>цам и свиньям; ОТВЫКЛИ кое-как и постепенно приня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 xml:space="preserve">лись за работу. Выдающейся работы я от них не видел, и сейчас еще жив у меня «Нахал», но </w:t>
      </w:r>
      <w:proofErr w:type="gramStart"/>
      <w:r>
        <w:rPr>
          <w:rFonts w:eastAsia="Times New Roman"/>
          <w:sz w:val="22"/>
          <w:szCs w:val="22"/>
        </w:rPr>
        <w:t>все</w:t>
      </w:r>
      <w:proofErr w:type="gramEnd"/>
      <w:r>
        <w:rPr>
          <w:rFonts w:eastAsia="Times New Roman"/>
          <w:sz w:val="22"/>
          <w:szCs w:val="22"/>
        </w:rPr>
        <w:t xml:space="preserve"> же собаки</w:t>
      </w:r>
    </w:p>
    <w:p w:rsidR="00745F3D" w:rsidRDefault="00745F3D" w:rsidP="00745F3D">
      <w:pPr>
        <w:shd w:val="clear" w:color="auto" w:fill="FFFFFF"/>
        <w:spacing w:before="14" w:line="211" w:lineRule="exact"/>
        <w:ind w:left="5"/>
        <w:jc w:val="both"/>
      </w:pPr>
      <w:r>
        <w:br w:type="column"/>
      </w:r>
      <w:r>
        <w:rPr>
          <w:rFonts w:eastAsia="Times New Roman"/>
          <w:sz w:val="22"/>
          <w:szCs w:val="22"/>
        </w:rPr>
        <w:lastRenderedPageBreak/>
        <w:t>хорошие. У «Нахала», когда он лает во дворе, можно подумать, что громовой голос, а гоняет средним голо</w:t>
      </w:r>
      <w:r>
        <w:rPr>
          <w:rFonts w:eastAsia="Times New Roman"/>
          <w:sz w:val="22"/>
          <w:szCs w:val="22"/>
        </w:rPr>
        <w:softHyphen/>
        <w:t xml:space="preserve">сом, не с таким заливом, как мои гончие, но </w:t>
      </w:r>
      <w:proofErr w:type="gramStart"/>
      <w:r>
        <w:rPr>
          <w:rFonts w:eastAsia="Times New Roman"/>
          <w:sz w:val="22"/>
          <w:szCs w:val="22"/>
        </w:rPr>
        <w:t>все</w:t>
      </w:r>
      <w:proofErr w:type="gramEnd"/>
      <w:r>
        <w:rPr>
          <w:rFonts w:eastAsia="Times New Roman"/>
          <w:sz w:val="22"/>
          <w:szCs w:val="22"/>
        </w:rPr>
        <w:t xml:space="preserve"> же с заливом — чуть с дребезжанием, как будто с хрипом. У «</w:t>
      </w:r>
      <w:proofErr w:type="spellStart"/>
      <w:r>
        <w:rPr>
          <w:rFonts w:eastAsia="Times New Roman"/>
          <w:sz w:val="22"/>
          <w:szCs w:val="22"/>
        </w:rPr>
        <w:t>Затейки</w:t>
      </w:r>
      <w:proofErr w:type="spellEnd"/>
      <w:r>
        <w:rPr>
          <w:rFonts w:eastAsia="Times New Roman"/>
          <w:sz w:val="22"/>
          <w:szCs w:val="22"/>
        </w:rPr>
        <w:t>» голос был прескверный, ординарный — «</w:t>
      </w:r>
      <w:proofErr w:type="spellStart"/>
      <w:r>
        <w:rPr>
          <w:rFonts w:eastAsia="Times New Roman"/>
          <w:sz w:val="22"/>
          <w:szCs w:val="22"/>
        </w:rPr>
        <w:t>тяв</w:t>
      </w:r>
      <w:proofErr w:type="spellEnd"/>
      <w:r>
        <w:rPr>
          <w:rFonts w:eastAsia="Times New Roman"/>
          <w:sz w:val="22"/>
          <w:szCs w:val="22"/>
        </w:rPr>
        <w:t>», «</w:t>
      </w:r>
      <w:proofErr w:type="spellStart"/>
      <w:r>
        <w:rPr>
          <w:rFonts w:eastAsia="Times New Roman"/>
          <w:sz w:val="22"/>
          <w:szCs w:val="22"/>
        </w:rPr>
        <w:t>тяв</w:t>
      </w:r>
      <w:proofErr w:type="spellEnd"/>
      <w:r>
        <w:rPr>
          <w:rFonts w:eastAsia="Times New Roman"/>
          <w:sz w:val="22"/>
          <w:szCs w:val="22"/>
        </w:rPr>
        <w:t>». Относительно «</w:t>
      </w:r>
      <w:proofErr w:type="spellStart"/>
      <w:r>
        <w:rPr>
          <w:rFonts w:eastAsia="Times New Roman"/>
          <w:sz w:val="22"/>
          <w:szCs w:val="22"/>
        </w:rPr>
        <w:t>Затейки</w:t>
      </w:r>
      <w:proofErr w:type="spellEnd"/>
      <w:r>
        <w:rPr>
          <w:rFonts w:eastAsia="Times New Roman"/>
          <w:sz w:val="22"/>
          <w:szCs w:val="22"/>
        </w:rPr>
        <w:t>» я решил ни в ко</w:t>
      </w:r>
      <w:r>
        <w:rPr>
          <w:rFonts w:eastAsia="Times New Roman"/>
          <w:sz w:val="22"/>
          <w:szCs w:val="22"/>
        </w:rPr>
        <w:softHyphen/>
        <w:t>ем случае не брать от нее ничего. Кровь же «</w:t>
      </w:r>
      <w:proofErr w:type="gramStart"/>
      <w:r>
        <w:rPr>
          <w:rFonts w:eastAsia="Times New Roman"/>
          <w:sz w:val="22"/>
          <w:szCs w:val="22"/>
        </w:rPr>
        <w:t>Нахала</w:t>
      </w:r>
      <w:proofErr w:type="gramEnd"/>
      <w:r>
        <w:rPr>
          <w:rFonts w:eastAsia="Times New Roman"/>
          <w:sz w:val="22"/>
          <w:szCs w:val="22"/>
        </w:rPr>
        <w:t>» решил подлить к кровям своих гончих, для чего в 1905 году повязал с ним самую голосистую из своих выжловок — «</w:t>
      </w:r>
      <w:proofErr w:type="spellStart"/>
      <w:r>
        <w:rPr>
          <w:rFonts w:eastAsia="Times New Roman"/>
          <w:sz w:val="22"/>
          <w:szCs w:val="22"/>
        </w:rPr>
        <w:t>Тревожку</w:t>
      </w:r>
      <w:proofErr w:type="spellEnd"/>
      <w:r>
        <w:rPr>
          <w:rFonts w:eastAsia="Times New Roman"/>
          <w:sz w:val="22"/>
          <w:szCs w:val="22"/>
        </w:rPr>
        <w:t>». Часть щенков вышла пест</w:t>
      </w:r>
      <w:r>
        <w:rPr>
          <w:rFonts w:eastAsia="Times New Roman"/>
          <w:sz w:val="22"/>
          <w:szCs w:val="22"/>
        </w:rPr>
        <w:softHyphen/>
        <w:t xml:space="preserve">рая, часть багряная, а один чепрачный. </w:t>
      </w:r>
      <w:proofErr w:type="gramStart"/>
      <w:r>
        <w:rPr>
          <w:rFonts w:eastAsia="Times New Roman"/>
          <w:sz w:val="22"/>
          <w:szCs w:val="22"/>
        </w:rPr>
        <w:t>Не интересуясь совершенно ни багряными, ни чепрачными, я оставил себе только пестрых.</w:t>
      </w:r>
      <w:proofErr w:type="gramEnd"/>
      <w:r>
        <w:rPr>
          <w:rFonts w:eastAsia="Times New Roman"/>
          <w:sz w:val="22"/>
          <w:szCs w:val="22"/>
        </w:rPr>
        <w:t xml:space="preserve"> Потом повязал с «</w:t>
      </w:r>
      <w:proofErr w:type="gramStart"/>
      <w:r>
        <w:rPr>
          <w:rFonts w:eastAsia="Times New Roman"/>
          <w:sz w:val="22"/>
          <w:szCs w:val="22"/>
        </w:rPr>
        <w:t>Нахалом</w:t>
      </w:r>
      <w:proofErr w:type="gramEnd"/>
      <w:r>
        <w:rPr>
          <w:rFonts w:eastAsia="Times New Roman"/>
          <w:sz w:val="22"/>
          <w:szCs w:val="22"/>
        </w:rPr>
        <w:t>» вторую, тоже хорошую выжловку и скажу: «</w:t>
      </w:r>
      <w:proofErr w:type="gramStart"/>
      <w:r>
        <w:rPr>
          <w:rFonts w:eastAsia="Times New Roman"/>
          <w:sz w:val="22"/>
          <w:szCs w:val="22"/>
        </w:rPr>
        <w:t>Нахал</w:t>
      </w:r>
      <w:proofErr w:type="gramEnd"/>
      <w:r>
        <w:rPr>
          <w:rFonts w:eastAsia="Times New Roman"/>
          <w:sz w:val="22"/>
          <w:szCs w:val="22"/>
        </w:rPr>
        <w:t>» ничего хорошего не дал в потомстве, а голосов у его детей — никаких. Из всех детей «</w:t>
      </w:r>
      <w:proofErr w:type="gramStart"/>
      <w:r>
        <w:rPr>
          <w:rFonts w:eastAsia="Times New Roman"/>
          <w:sz w:val="22"/>
          <w:szCs w:val="22"/>
        </w:rPr>
        <w:t>Нахала</w:t>
      </w:r>
      <w:proofErr w:type="gramEnd"/>
      <w:r>
        <w:rPr>
          <w:rFonts w:eastAsia="Times New Roman"/>
          <w:sz w:val="22"/>
          <w:szCs w:val="22"/>
        </w:rPr>
        <w:t>» лучше других вышла выжловка «</w:t>
      </w:r>
      <w:proofErr w:type="spellStart"/>
      <w:r>
        <w:rPr>
          <w:rFonts w:eastAsia="Times New Roman"/>
          <w:sz w:val="22"/>
          <w:szCs w:val="22"/>
        </w:rPr>
        <w:t>Добычка</w:t>
      </w:r>
      <w:proofErr w:type="spellEnd"/>
      <w:r>
        <w:rPr>
          <w:rFonts w:eastAsia="Times New Roman"/>
          <w:sz w:val="22"/>
          <w:szCs w:val="22"/>
        </w:rPr>
        <w:t>», эта по себе совершенно в моих гончих, но голоса моих гончих нет, 6 раз брал от «Нахала» щенков, потом бросил. «</w:t>
      </w:r>
      <w:proofErr w:type="spellStart"/>
      <w:r>
        <w:rPr>
          <w:rFonts w:eastAsia="Times New Roman"/>
          <w:sz w:val="22"/>
          <w:szCs w:val="22"/>
        </w:rPr>
        <w:t>Добычку</w:t>
      </w:r>
      <w:proofErr w:type="spellEnd"/>
      <w:r>
        <w:rPr>
          <w:rFonts w:eastAsia="Times New Roman"/>
          <w:sz w:val="22"/>
          <w:szCs w:val="22"/>
        </w:rPr>
        <w:t>» повя</w:t>
      </w:r>
      <w:r>
        <w:rPr>
          <w:rFonts w:eastAsia="Times New Roman"/>
          <w:sz w:val="22"/>
          <w:szCs w:val="22"/>
        </w:rPr>
        <w:softHyphen/>
        <w:t xml:space="preserve">зал с </w:t>
      </w:r>
      <w:proofErr w:type="spellStart"/>
      <w:r>
        <w:rPr>
          <w:rFonts w:eastAsia="Times New Roman"/>
          <w:sz w:val="22"/>
          <w:szCs w:val="22"/>
        </w:rPr>
        <w:t>фокс-гаундом</w:t>
      </w:r>
      <w:proofErr w:type="spellEnd"/>
      <w:r>
        <w:rPr>
          <w:rFonts w:eastAsia="Times New Roman"/>
          <w:sz w:val="22"/>
          <w:szCs w:val="22"/>
        </w:rPr>
        <w:t xml:space="preserve"> «</w:t>
      </w:r>
      <w:proofErr w:type="spellStart"/>
      <w:r>
        <w:rPr>
          <w:rFonts w:eastAsia="Times New Roman"/>
          <w:sz w:val="22"/>
          <w:szCs w:val="22"/>
        </w:rPr>
        <w:t>Дампером</w:t>
      </w:r>
      <w:proofErr w:type="spellEnd"/>
      <w:r>
        <w:rPr>
          <w:rFonts w:eastAsia="Times New Roman"/>
          <w:sz w:val="22"/>
          <w:szCs w:val="22"/>
        </w:rPr>
        <w:t>» и получил хороших собак, которых опять повязал с чистыми моими гон</w:t>
      </w:r>
      <w:r>
        <w:rPr>
          <w:rFonts w:eastAsia="Times New Roman"/>
          <w:sz w:val="22"/>
          <w:szCs w:val="22"/>
        </w:rPr>
        <w:softHyphen/>
        <w:t>чими, и получаются хорошие гончие.</w:t>
      </w:r>
    </w:p>
    <w:p w:rsidR="00745F3D" w:rsidRDefault="00745F3D" w:rsidP="00745F3D">
      <w:pPr>
        <w:framePr w:h="3821" w:hSpace="38" w:wrap="notBeside" w:vAnchor="text" w:hAnchor="text" w:x="1" w:y="87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362325" cy="24288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F3D" w:rsidRDefault="00745F3D" w:rsidP="00745F3D">
      <w:pPr>
        <w:framePr w:h="211" w:hRule="exact" w:hSpace="38" w:wrap="notBeside" w:vAnchor="text" w:hAnchor="text" w:x="1014" w:y="4667"/>
        <w:shd w:val="clear" w:color="auto" w:fill="FFFFFF"/>
      </w:pPr>
      <w:r>
        <w:rPr>
          <w:rFonts w:eastAsia="Times New Roman"/>
          <w:spacing w:val="-2"/>
          <w:sz w:val="18"/>
          <w:szCs w:val="18"/>
        </w:rPr>
        <w:t xml:space="preserve">Гончая Н. П. </w:t>
      </w:r>
      <w:proofErr w:type="spellStart"/>
      <w:r>
        <w:rPr>
          <w:rFonts w:eastAsia="Times New Roman"/>
          <w:spacing w:val="-2"/>
          <w:sz w:val="18"/>
          <w:szCs w:val="18"/>
        </w:rPr>
        <w:t>Кишенского</w:t>
      </w:r>
      <w:proofErr w:type="spellEnd"/>
      <w:r>
        <w:rPr>
          <w:rFonts w:eastAsia="Times New Roman"/>
          <w:spacing w:val="-2"/>
          <w:sz w:val="18"/>
          <w:szCs w:val="18"/>
        </w:rPr>
        <w:t xml:space="preserve"> по кличке Бубен</w:t>
      </w:r>
    </w:p>
    <w:p w:rsidR="00745F3D" w:rsidRDefault="00745F3D" w:rsidP="00745F3D">
      <w:pPr>
        <w:shd w:val="clear" w:color="auto" w:fill="FFFFFF"/>
        <w:spacing w:line="211" w:lineRule="exact"/>
        <w:ind w:firstLine="326"/>
      </w:pPr>
      <w:r>
        <w:rPr>
          <w:rFonts w:eastAsia="Times New Roman"/>
          <w:sz w:val="22"/>
          <w:szCs w:val="22"/>
        </w:rPr>
        <w:t xml:space="preserve">С 1904 года, т. е. со времени приобретения мною с  одной  стороны  </w:t>
      </w:r>
      <w:proofErr w:type="spellStart"/>
      <w:r>
        <w:rPr>
          <w:rFonts w:eastAsia="Times New Roman"/>
          <w:sz w:val="22"/>
          <w:szCs w:val="22"/>
        </w:rPr>
        <w:t>фокс-гаундов</w:t>
      </w:r>
      <w:proofErr w:type="spellEnd"/>
      <w:r>
        <w:rPr>
          <w:rFonts w:eastAsia="Times New Roman"/>
          <w:sz w:val="22"/>
          <w:szCs w:val="22"/>
        </w:rPr>
        <w:t>,  а  с  другой  гончих</w:t>
      </w:r>
    </w:p>
    <w:p w:rsidR="00745F3D" w:rsidRDefault="00745F3D" w:rsidP="00745F3D">
      <w:pPr>
        <w:shd w:val="clear" w:color="auto" w:fill="FFFFFF"/>
        <w:spacing w:line="211" w:lineRule="exact"/>
        <w:ind w:firstLine="326"/>
        <w:sectPr w:rsidR="00745F3D">
          <w:type w:val="continuous"/>
          <w:pgSz w:w="16834" w:h="11909" w:orient="landscape"/>
          <w:pgMar w:top="1005" w:right="2074" w:bottom="360" w:left="1440" w:header="720" w:footer="720" w:gutter="0"/>
          <w:cols w:num="2" w:space="720" w:equalWidth="0">
            <w:col w:w="5385" w:space="2525"/>
            <w:col w:w="5409"/>
          </w:cols>
          <w:noEndnote/>
        </w:sectPr>
      </w:pPr>
    </w:p>
    <w:p w:rsidR="00745F3D" w:rsidRDefault="00745F3D" w:rsidP="00745F3D">
      <w:pPr>
        <w:spacing w:before="72" w:line="1" w:lineRule="exact"/>
        <w:rPr>
          <w:sz w:val="2"/>
          <w:szCs w:val="2"/>
        </w:rPr>
      </w:pPr>
    </w:p>
    <w:p w:rsidR="00745F3D" w:rsidRDefault="00745F3D" w:rsidP="00745F3D">
      <w:pPr>
        <w:shd w:val="clear" w:color="auto" w:fill="FFFFFF"/>
        <w:spacing w:line="211" w:lineRule="exact"/>
        <w:ind w:firstLine="326"/>
        <w:sectPr w:rsidR="00745F3D">
          <w:type w:val="continuous"/>
          <w:pgSz w:w="16834" w:h="11909" w:orient="landscape"/>
          <w:pgMar w:top="1005" w:right="4195" w:bottom="360" w:left="4071" w:header="720" w:footer="720" w:gutter="0"/>
          <w:cols w:space="60"/>
          <w:noEndnote/>
        </w:sectPr>
      </w:pPr>
    </w:p>
    <w:p w:rsidR="00745F3D" w:rsidRDefault="00745F3D" w:rsidP="00745F3D">
      <w:pPr>
        <w:shd w:val="clear" w:color="auto" w:fill="FFFFFF"/>
      </w:pPr>
      <w:r>
        <w:rPr>
          <w:sz w:val="18"/>
          <w:szCs w:val="18"/>
        </w:rPr>
        <w:lastRenderedPageBreak/>
        <w:t>56</w:t>
      </w:r>
    </w:p>
    <w:p w:rsidR="00745F3D" w:rsidRDefault="00745F3D" w:rsidP="00745F3D">
      <w:pPr>
        <w:shd w:val="clear" w:color="auto" w:fill="FFFFFF"/>
        <w:spacing w:before="10"/>
      </w:pPr>
      <w:r>
        <w:br w:type="column"/>
      </w:r>
      <w:r>
        <w:rPr>
          <w:b/>
          <w:bCs/>
          <w:sz w:val="16"/>
          <w:szCs w:val="16"/>
        </w:rPr>
        <w:lastRenderedPageBreak/>
        <w:t>57</w:t>
      </w:r>
    </w:p>
    <w:p w:rsidR="00745F3D" w:rsidRDefault="00745F3D" w:rsidP="00745F3D">
      <w:pPr>
        <w:shd w:val="clear" w:color="auto" w:fill="FFFFFF"/>
        <w:spacing w:before="82"/>
        <w:ind w:right="29"/>
        <w:jc w:val="center"/>
        <w:rPr>
          <w:lang w:val="en-US"/>
        </w:rPr>
      </w:pPr>
    </w:p>
    <w:p w:rsidR="00063097" w:rsidRDefault="00063097" w:rsidP="00745F3D">
      <w:pPr>
        <w:shd w:val="clear" w:color="auto" w:fill="FFFFFF"/>
        <w:spacing w:before="82"/>
        <w:ind w:right="29"/>
        <w:jc w:val="center"/>
        <w:rPr>
          <w:lang w:val="en-US"/>
        </w:rPr>
      </w:pPr>
    </w:p>
    <w:p w:rsidR="00063097" w:rsidRDefault="00063097" w:rsidP="00745F3D">
      <w:pPr>
        <w:shd w:val="clear" w:color="auto" w:fill="FFFFFF"/>
        <w:spacing w:before="82"/>
        <w:ind w:right="29"/>
        <w:jc w:val="center"/>
        <w:rPr>
          <w:lang w:val="en-US"/>
        </w:rPr>
      </w:pPr>
    </w:p>
    <w:p w:rsidR="00063097" w:rsidRDefault="00063097" w:rsidP="00745F3D">
      <w:pPr>
        <w:shd w:val="clear" w:color="auto" w:fill="FFFFFF"/>
        <w:spacing w:before="82"/>
        <w:ind w:right="29"/>
        <w:jc w:val="center"/>
        <w:rPr>
          <w:lang w:val="en-US"/>
        </w:rPr>
      </w:pPr>
    </w:p>
    <w:p w:rsidR="00063097" w:rsidRDefault="00063097" w:rsidP="00063097">
      <w:pPr>
        <w:spacing w:before="48"/>
        <w:ind w:left="29" w:right="96"/>
        <w:rPr>
          <w:sz w:val="24"/>
          <w:szCs w:val="24"/>
        </w:rPr>
      </w:pPr>
      <w:r>
        <w:rPr>
          <w:noProof/>
        </w:rPr>
        <w:pict>
          <v:line id="_x0000_s1040" style="position:absolute;left:0;text-align:left;z-index:251675648;mso-position-horizontal-relative:margin" from="-42.25pt,66.25pt" to="-42.25pt,525.15pt" o:allowincell="f" strokeweight=".5pt">
            <w10:wrap anchorx="margin"/>
          </v:line>
        </w:pict>
      </w:r>
      <w:r>
        <w:rPr>
          <w:noProof/>
        </w:rPr>
        <w:pict>
          <v:line id="_x0000_s1041" style="position:absolute;left:0;text-align:left;z-index:251676672;mso-position-horizontal-relative:margin" from="316.3pt,39.1pt" to="316.3pt,94.8pt" o:allowincell="f" strokeweight=".25pt">
            <w10:wrap anchorx="margin"/>
          </v:line>
        </w:pict>
      </w:r>
      <w:r>
        <w:rPr>
          <w:noProof/>
        </w:rPr>
        <w:pict>
          <v:line id="_x0000_s1042" style="position:absolute;left:0;text-align:left;z-index:251677696;mso-position-horizontal-relative:margin" from="339.35pt,-21.1pt" to="339.35pt,529pt" o:allowincell="f" strokeweight=".5pt">
            <w10:wrap anchorx="margin"/>
          </v:line>
        </w:pict>
      </w:r>
      <w:r>
        <w:rPr>
          <w:noProof/>
          <w:sz w:val="24"/>
          <w:szCs w:val="24"/>
        </w:rPr>
        <w:drawing>
          <wp:inline distT="0" distB="0" distL="0" distR="0">
            <wp:extent cx="3362325" cy="1400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097" w:rsidRDefault="00063097" w:rsidP="00063097">
      <w:pPr>
        <w:shd w:val="clear" w:color="auto" w:fill="FFFFFF"/>
        <w:spacing w:before="312"/>
        <w:ind w:left="1157"/>
      </w:pPr>
      <w:r>
        <w:rPr>
          <w:rFonts w:eastAsia="Times New Roman"/>
          <w:spacing w:val="-2"/>
          <w:sz w:val="18"/>
          <w:szCs w:val="18"/>
        </w:rPr>
        <w:t>Волкогонная стая русских пегих гончих</w:t>
      </w:r>
    </w:p>
    <w:p w:rsidR="00063097" w:rsidRDefault="00063097" w:rsidP="00063097">
      <w:pPr>
        <w:shd w:val="clear" w:color="auto" w:fill="FFFFFF"/>
        <w:spacing w:before="250" w:line="211" w:lineRule="exact"/>
        <w:ind w:right="34"/>
        <w:jc w:val="both"/>
      </w:pPr>
      <w:r>
        <w:rPr>
          <w:rFonts w:eastAsia="Times New Roman"/>
          <w:sz w:val="22"/>
          <w:szCs w:val="22"/>
        </w:rPr>
        <w:t xml:space="preserve">Н. П. </w:t>
      </w:r>
      <w:proofErr w:type="spellStart"/>
      <w:r>
        <w:rPr>
          <w:rFonts w:eastAsia="Times New Roman"/>
          <w:sz w:val="22"/>
          <w:szCs w:val="22"/>
        </w:rPr>
        <w:t>Кишенского</w:t>
      </w:r>
      <w:proofErr w:type="spellEnd"/>
      <w:r>
        <w:rPr>
          <w:rFonts w:eastAsia="Times New Roman"/>
          <w:sz w:val="22"/>
          <w:szCs w:val="22"/>
        </w:rPr>
        <w:t>, я совершенно не выпускал от себя щенят, так как не могу выпускать того, в чем сам не уверен. И только в 1909 году подарил несколько щенят друзьям, и в том числе Е. Г. Надеждину. Это уже щенята от дочерей «</w:t>
      </w:r>
      <w:proofErr w:type="spellStart"/>
      <w:r>
        <w:rPr>
          <w:rFonts w:eastAsia="Times New Roman"/>
          <w:sz w:val="22"/>
          <w:szCs w:val="22"/>
        </w:rPr>
        <w:t>Добычки</w:t>
      </w:r>
      <w:proofErr w:type="spellEnd"/>
      <w:r>
        <w:rPr>
          <w:rFonts w:eastAsia="Times New Roman"/>
          <w:sz w:val="22"/>
          <w:szCs w:val="22"/>
        </w:rPr>
        <w:t>» и «</w:t>
      </w:r>
      <w:proofErr w:type="spellStart"/>
      <w:r>
        <w:rPr>
          <w:rFonts w:eastAsia="Times New Roman"/>
          <w:sz w:val="22"/>
          <w:szCs w:val="22"/>
        </w:rPr>
        <w:t>Дампера</w:t>
      </w:r>
      <w:proofErr w:type="spellEnd"/>
      <w:r>
        <w:rPr>
          <w:rFonts w:eastAsia="Times New Roman"/>
          <w:sz w:val="22"/>
          <w:szCs w:val="22"/>
        </w:rPr>
        <w:t>» и кровного моего выжлеца «</w:t>
      </w:r>
      <w:proofErr w:type="spellStart"/>
      <w:r>
        <w:rPr>
          <w:rFonts w:eastAsia="Times New Roman"/>
          <w:sz w:val="22"/>
          <w:szCs w:val="22"/>
        </w:rPr>
        <w:t>Рыдалы</w:t>
      </w:r>
      <w:proofErr w:type="spellEnd"/>
      <w:r>
        <w:rPr>
          <w:rFonts w:eastAsia="Times New Roman"/>
          <w:sz w:val="22"/>
          <w:szCs w:val="22"/>
        </w:rPr>
        <w:t>», и думаю, что и работники должны быть, и с голосами. Собственно о своих гон</w:t>
      </w:r>
      <w:r>
        <w:rPr>
          <w:rFonts w:eastAsia="Times New Roman"/>
          <w:sz w:val="22"/>
          <w:szCs w:val="22"/>
        </w:rPr>
        <w:softHyphen/>
        <w:t>чих я не хотел писать, я не рекламирую их, и пусть, если желают, скажут об этих гончих те, кто их имеет в настоящее время или видел их работу и их самих у меня.</w:t>
      </w:r>
    </w:p>
    <w:p w:rsidR="00063097" w:rsidRDefault="00063097" w:rsidP="00063097">
      <w:pPr>
        <w:shd w:val="clear" w:color="auto" w:fill="FFFFFF"/>
        <w:spacing w:line="211" w:lineRule="exact"/>
        <w:ind w:left="19" w:right="34" w:firstLine="326"/>
        <w:jc w:val="both"/>
      </w:pPr>
      <w:r>
        <w:rPr>
          <w:rFonts w:eastAsia="Times New Roman"/>
          <w:sz w:val="22"/>
          <w:szCs w:val="22"/>
        </w:rPr>
        <w:t>Еще в 1904 году в журнале «Охота» я писал, что стоит только моему начальству перевести меня из Полтавы или уволить от службы, и меня нет.</w:t>
      </w:r>
    </w:p>
    <w:p w:rsidR="00063097" w:rsidRDefault="00063097" w:rsidP="00063097">
      <w:pPr>
        <w:shd w:val="clear" w:color="auto" w:fill="FFFFFF"/>
        <w:spacing w:line="211" w:lineRule="exact"/>
        <w:ind w:left="24" w:right="24" w:firstLine="326"/>
        <w:jc w:val="both"/>
      </w:pPr>
      <w:r>
        <w:rPr>
          <w:rFonts w:eastAsia="Times New Roman"/>
          <w:sz w:val="22"/>
          <w:szCs w:val="22"/>
        </w:rPr>
        <w:t>Находясь в Полтаве, я мог хорошо вести дело собаководства, так как располагал обширной ква</w:t>
      </w:r>
      <w:r>
        <w:rPr>
          <w:rFonts w:eastAsia="Times New Roman"/>
          <w:sz w:val="22"/>
          <w:szCs w:val="22"/>
        </w:rPr>
        <w:softHyphen/>
        <w:t>ртирой: отдельный дом, сад и двор со всеми по</w:t>
      </w:r>
      <w:r>
        <w:rPr>
          <w:rFonts w:eastAsia="Times New Roman"/>
          <w:sz w:val="22"/>
          <w:szCs w:val="22"/>
        </w:rPr>
        <w:softHyphen/>
        <w:t>стройками.</w:t>
      </w:r>
    </w:p>
    <w:p w:rsidR="00063097" w:rsidRDefault="00063097" w:rsidP="00063097">
      <w:pPr>
        <w:shd w:val="clear" w:color="auto" w:fill="FFFFFF"/>
        <w:spacing w:line="211" w:lineRule="exact"/>
        <w:ind w:left="29" w:right="10" w:firstLine="326"/>
        <w:jc w:val="both"/>
      </w:pPr>
      <w:r>
        <w:rPr>
          <w:rFonts w:eastAsia="Times New Roman"/>
          <w:sz w:val="22"/>
          <w:szCs w:val="22"/>
        </w:rPr>
        <w:t xml:space="preserve">В своем распоряжении имел чудные места вблизи самой </w:t>
      </w:r>
      <w:proofErr w:type="gramStart"/>
      <w:r>
        <w:rPr>
          <w:rFonts w:eastAsia="Times New Roman"/>
          <w:sz w:val="22"/>
          <w:szCs w:val="22"/>
        </w:rPr>
        <w:t>Полтавы</w:t>
      </w:r>
      <w:proofErr w:type="gramEnd"/>
      <w:r>
        <w:rPr>
          <w:rFonts w:eastAsia="Times New Roman"/>
          <w:sz w:val="22"/>
          <w:szCs w:val="22"/>
        </w:rPr>
        <w:t xml:space="preserve"> как для нагонки гончих, так и для охоты с ними. Но у меня всегда было какое-то как бы предчувствие, что переведут меня; и вот, в конце 1905 года меня действительно переводят в Ростов-на-Дону. Перевод этот как будто повышение по службе, но на что мне повышение, если с этим я должен бросить то, на что я убил почти всю свою жизнь?</w:t>
      </w:r>
    </w:p>
    <w:p w:rsidR="00063097" w:rsidRDefault="00063097" w:rsidP="00063097">
      <w:pPr>
        <w:shd w:val="clear" w:color="auto" w:fill="FFFFFF"/>
        <w:spacing w:line="211" w:lineRule="exact"/>
        <w:ind w:left="43" w:firstLine="326"/>
        <w:jc w:val="both"/>
      </w:pPr>
      <w:r>
        <w:rPr>
          <w:rFonts w:eastAsia="Times New Roman"/>
          <w:sz w:val="22"/>
          <w:szCs w:val="22"/>
        </w:rPr>
        <w:t>Где в Ростове может найтись для меня такая квар</w:t>
      </w:r>
      <w:r>
        <w:rPr>
          <w:rFonts w:eastAsia="Times New Roman"/>
          <w:sz w:val="22"/>
          <w:szCs w:val="22"/>
        </w:rPr>
        <w:softHyphen/>
        <w:t>тира, где бы я мог поместить всю свою живность? Пришлось ехать в Ростов, временно оставить в Пол</w:t>
      </w:r>
      <w:r>
        <w:rPr>
          <w:rFonts w:eastAsia="Times New Roman"/>
          <w:sz w:val="22"/>
          <w:szCs w:val="22"/>
        </w:rPr>
        <w:softHyphen/>
        <w:t xml:space="preserve">таве без личного призора гончих, легавых, лошадей и птицу, а я и птицевод. В Ростове никто и ни за </w:t>
      </w:r>
      <w:proofErr w:type="gramStart"/>
      <w:r>
        <w:rPr>
          <w:rFonts w:eastAsia="Times New Roman"/>
          <w:sz w:val="22"/>
          <w:szCs w:val="22"/>
        </w:rPr>
        <w:t>какие</w:t>
      </w:r>
      <w:proofErr w:type="gramEnd"/>
    </w:p>
    <w:p w:rsidR="00063097" w:rsidRDefault="00063097" w:rsidP="00063097">
      <w:pPr>
        <w:shd w:val="clear" w:color="auto" w:fill="FFFFFF"/>
        <w:spacing w:before="82"/>
        <w:ind w:left="53"/>
        <w:jc w:val="center"/>
      </w:pPr>
      <w:r>
        <w:rPr>
          <w:spacing w:val="-11"/>
          <w:sz w:val="18"/>
          <w:szCs w:val="18"/>
        </w:rPr>
        <w:t>58</w:t>
      </w:r>
    </w:p>
    <w:p w:rsidR="00063097" w:rsidRDefault="00063097" w:rsidP="00063097">
      <w:pPr>
        <w:shd w:val="clear" w:color="auto" w:fill="FFFFFF"/>
        <w:spacing w:line="211" w:lineRule="exact"/>
        <w:ind w:left="24"/>
        <w:jc w:val="both"/>
      </w:pPr>
      <w:r>
        <w:br w:type="column"/>
      </w:r>
      <w:r>
        <w:rPr>
          <w:rFonts w:eastAsia="Times New Roman"/>
          <w:sz w:val="22"/>
          <w:szCs w:val="22"/>
        </w:rPr>
        <w:lastRenderedPageBreak/>
        <w:t>деньги не желал уступить мне квартиры дома-особ</w:t>
      </w:r>
      <w:r>
        <w:rPr>
          <w:rFonts w:eastAsia="Times New Roman"/>
          <w:sz w:val="22"/>
          <w:szCs w:val="22"/>
        </w:rPr>
        <w:softHyphen/>
        <w:t>няка, да таковые в Ростове наперечет, спросишь и о це</w:t>
      </w:r>
      <w:r>
        <w:rPr>
          <w:rFonts w:eastAsia="Times New Roman"/>
          <w:sz w:val="22"/>
          <w:szCs w:val="22"/>
        </w:rPr>
        <w:softHyphen/>
        <w:t>не уговоришься, но как скажешь, что 28 гончих, 4 ло</w:t>
      </w:r>
      <w:r>
        <w:rPr>
          <w:rFonts w:eastAsia="Times New Roman"/>
          <w:sz w:val="22"/>
          <w:szCs w:val="22"/>
        </w:rPr>
        <w:softHyphen/>
        <w:t>шади, 8 легавых, да еще и птица, каждый хозяин ру</w:t>
      </w:r>
      <w:r>
        <w:rPr>
          <w:rFonts w:eastAsia="Times New Roman"/>
          <w:sz w:val="22"/>
          <w:szCs w:val="22"/>
        </w:rPr>
        <w:softHyphen/>
        <w:t xml:space="preserve">ками машет. </w:t>
      </w:r>
      <w:proofErr w:type="gramStart"/>
      <w:r>
        <w:rPr>
          <w:rFonts w:eastAsia="Times New Roman"/>
          <w:sz w:val="22"/>
          <w:szCs w:val="22"/>
        </w:rPr>
        <w:t>Приехал я в Ростов в феврале 1906 года, и только в конце мая удалось в Нахичевани найти небольшую квартирку с отдельным двором, а в это время получаю из Полтавы письмо, что щенята околе</w:t>
      </w:r>
      <w:r>
        <w:rPr>
          <w:rFonts w:eastAsia="Times New Roman"/>
          <w:sz w:val="22"/>
          <w:szCs w:val="22"/>
        </w:rPr>
        <w:softHyphen/>
        <w:t>вают; еду туда, забираю все имущество и водворяюсь в Нахичевани, где строю на свой счет конюшню на 4 денника и отделяю половину двора для собачника.</w:t>
      </w:r>
      <w:proofErr w:type="gramEnd"/>
      <w:r>
        <w:rPr>
          <w:rFonts w:eastAsia="Times New Roman"/>
          <w:sz w:val="22"/>
          <w:szCs w:val="22"/>
        </w:rPr>
        <w:t xml:space="preserve"> Половину двора, говорю, а весь двор — десять саженей длины и 3,5 сажени ширины. И вот в эту отдельную половину двора запаковываю 28 гончих и щенят. Род моей службы таков, что ежедневно должен был бывать на Ростовском вокзале с 9 часов утра до 3-х дня и с 6 вечера до 1,5 часу ночи. Приедешь домой, взгля</w:t>
      </w:r>
      <w:r>
        <w:rPr>
          <w:rFonts w:eastAsia="Times New Roman"/>
          <w:sz w:val="22"/>
          <w:szCs w:val="22"/>
        </w:rPr>
        <w:softHyphen/>
        <w:t xml:space="preserve">нешь на своих любимцев — сердце кровью обливается. Жара настала. «Николай, ты бы повел </w:t>
      </w:r>
      <w:proofErr w:type="gramStart"/>
      <w:r>
        <w:rPr>
          <w:rFonts w:eastAsia="Times New Roman"/>
          <w:sz w:val="22"/>
          <w:szCs w:val="22"/>
        </w:rPr>
        <w:t>гончих</w:t>
      </w:r>
      <w:proofErr w:type="gramEnd"/>
      <w:r>
        <w:rPr>
          <w:rFonts w:eastAsia="Times New Roman"/>
          <w:sz w:val="22"/>
          <w:szCs w:val="22"/>
        </w:rPr>
        <w:t xml:space="preserve"> хотя к реке покупать».— «Водил, но горе; сейчас вплавь на смычках на ту сторону Дона, и лови их потом полдня; а там ругаются, что траву мнут. Вчера чуть не поби</w:t>
      </w:r>
      <w:r>
        <w:rPr>
          <w:rFonts w:eastAsia="Times New Roman"/>
          <w:sz w:val="22"/>
          <w:szCs w:val="22"/>
        </w:rPr>
        <w:softHyphen/>
        <w:t xml:space="preserve">ли». </w:t>
      </w:r>
      <w:proofErr w:type="gramStart"/>
      <w:r>
        <w:rPr>
          <w:rFonts w:eastAsia="Times New Roman"/>
          <w:sz w:val="22"/>
          <w:szCs w:val="22"/>
        </w:rPr>
        <w:t>Об</w:t>
      </w:r>
      <w:proofErr w:type="gramEnd"/>
      <w:r>
        <w:rPr>
          <w:rFonts w:eastAsia="Times New Roman"/>
          <w:sz w:val="22"/>
          <w:szCs w:val="22"/>
        </w:rPr>
        <w:t xml:space="preserve"> проводке в лес нечего и думать, нет нигде под Ростовом леса. Июнь прошел благополучно, в июле от жары и тесноты начали околевать </w:t>
      </w:r>
      <w:proofErr w:type="gramStart"/>
      <w:r>
        <w:rPr>
          <w:rFonts w:eastAsia="Times New Roman"/>
          <w:sz w:val="22"/>
          <w:szCs w:val="22"/>
        </w:rPr>
        <w:t>сперва</w:t>
      </w:r>
      <w:proofErr w:type="gramEnd"/>
      <w:r>
        <w:rPr>
          <w:rFonts w:eastAsia="Times New Roman"/>
          <w:sz w:val="22"/>
          <w:szCs w:val="22"/>
        </w:rPr>
        <w:t xml:space="preserve"> щенки, а по</w:t>
      </w:r>
      <w:r>
        <w:rPr>
          <w:rFonts w:eastAsia="Times New Roman"/>
          <w:sz w:val="22"/>
          <w:szCs w:val="22"/>
        </w:rPr>
        <w:softHyphen/>
        <w:t>сле и взрослые гончие. 9 штук взрослых красавцев околело, а каких работников!</w:t>
      </w:r>
    </w:p>
    <w:p w:rsidR="00063097" w:rsidRDefault="00063097" w:rsidP="00063097">
      <w:pPr>
        <w:shd w:val="clear" w:color="auto" w:fill="FFFFFF"/>
        <w:spacing w:line="211" w:lineRule="exact"/>
        <w:ind w:left="24" w:right="38" w:firstLine="322"/>
        <w:jc w:val="both"/>
      </w:pPr>
      <w:r>
        <w:rPr>
          <w:rFonts w:eastAsia="Times New Roman"/>
          <w:sz w:val="22"/>
          <w:szCs w:val="22"/>
        </w:rPr>
        <w:t>В сентябре я сам заболел невралгией лица, но служ</w:t>
      </w:r>
      <w:r>
        <w:rPr>
          <w:rFonts w:eastAsia="Times New Roman"/>
          <w:sz w:val="22"/>
          <w:szCs w:val="22"/>
        </w:rPr>
        <w:softHyphen/>
        <w:t>бу несу и все время, несмотря на адскую боль головы, лица и зубов, торчу на вокзале.</w:t>
      </w:r>
    </w:p>
    <w:p w:rsidR="00063097" w:rsidRDefault="00063097" w:rsidP="00063097">
      <w:pPr>
        <w:shd w:val="clear" w:color="auto" w:fill="FFFFFF"/>
        <w:spacing w:before="5" w:line="211" w:lineRule="exact"/>
        <w:ind w:right="38" w:firstLine="326"/>
        <w:jc w:val="both"/>
      </w:pPr>
      <w:r>
        <w:rPr>
          <w:rFonts w:eastAsia="Times New Roman"/>
          <w:sz w:val="22"/>
          <w:szCs w:val="22"/>
        </w:rPr>
        <w:t>Наконец, опять же совершенно для меня неожи</w:t>
      </w:r>
      <w:r>
        <w:rPr>
          <w:rFonts w:eastAsia="Times New Roman"/>
          <w:sz w:val="22"/>
          <w:szCs w:val="22"/>
        </w:rPr>
        <w:softHyphen/>
        <w:t>данно, в октябре выставляют меня в Тихорецкую. А вы, господа, знаете, что такое Тихорецкая? Тихо</w:t>
      </w:r>
      <w:r>
        <w:rPr>
          <w:rFonts w:eastAsia="Times New Roman"/>
          <w:sz w:val="22"/>
          <w:szCs w:val="22"/>
        </w:rPr>
        <w:softHyphen/>
        <w:t xml:space="preserve">рецкая— </w:t>
      </w:r>
      <w:proofErr w:type="gramStart"/>
      <w:r>
        <w:rPr>
          <w:rFonts w:eastAsia="Times New Roman"/>
          <w:sz w:val="22"/>
          <w:szCs w:val="22"/>
        </w:rPr>
        <w:t>эт</w:t>
      </w:r>
      <w:proofErr w:type="gramEnd"/>
      <w:r>
        <w:rPr>
          <w:rFonts w:eastAsia="Times New Roman"/>
          <w:sz w:val="22"/>
          <w:szCs w:val="22"/>
        </w:rPr>
        <w:t>о большая станция с массой станционных построек, расположенная среди голой степи. Ни леса вблизи, ни кустика — степь, степь и степь. В Тихорец</w:t>
      </w:r>
      <w:r>
        <w:rPr>
          <w:rFonts w:eastAsia="Times New Roman"/>
          <w:sz w:val="22"/>
          <w:szCs w:val="22"/>
        </w:rPr>
        <w:softHyphen/>
        <w:t>кой нет для меня квартиры. Единственный дом, где жили раньше все мои предместники, хотя и особняк, но с маленьким двором и без всяких хозяйственных построек. Опять строю конюшню и водворяюсь. Зна</w:t>
      </w:r>
      <w:r>
        <w:rPr>
          <w:rFonts w:eastAsia="Times New Roman"/>
          <w:sz w:val="22"/>
          <w:szCs w:val="22"/>
        </w:rPr>
        <w:softHyphen/>
        <w:t>комлюсь со служащими на железной дороге и живу. Первый год гончие ни разу не были в работе, ибо, как говорил раньше, вблизи Тихорецкой нет даже ма</w:t>
      </w:r>
      <w:r>
        <w:rPr>
          <w:rFonts w:eastAsia="Times New Roman"/>
          <w:sz w:val="22"/>
          <w:szCs w:val="22"/>
        </w:rPr>
        <w:softHyphen/>
        <w:t xml:space="preserve">ленького леса, </w:t>
      </w:r>
      <w:proofErr w:type="spellStart"/>
      <w:r>
        <w:rPr>
          <w:rFonts w:eastAsia="Times New Roman"/>
          <w:sz w:val="22"/>
          <w:szCs w:val="22"/>
        </w:rPr>
        <w:t>проваживались</w:t>
      </w:r>
      <w:proofErr w:type="spellEnd"/>
      <w:r>
        <w:rPr>
          <w:rFonts w:eastAsia="Times New Roman"/>
          <w:sz w:val="22"/>
          <w:szCs w:val="22"/>
        </w:rPr>
        <w:t xml:space="preserve"> за лошадьми, а весной 1907 года начали опять околевать. Передохли почти</w:t>
      </w:r>
    </w:p>
    <w:p w:rsidR="00063097" w:rsidRDefault="00063097" w:rsidP="00745F3D">
      <w:pPr>
        <w:shd w:val="clear" w:color="auto" w:fill="FFFFFF"/>
        <w:spacing w:before="82"/>
        <w:ind w:right="29"/>
        <w:jc w:val="center"/>
        <w:rPr>
          <w:lang w:val="en-US"/>
        </w:rPr>
      </w:pPr>
    </w:p>
    <w:p w:rsidR="00063097" w:rsidRDefault="00063097" w:rsidP="00745F3D">
      <w:pPr>
        <w:shd w:val="clear" w:color="auto" w:fill="FFFFFF"/>
        <w:spacing w:before="82"/>
        <w:ind w:right="29"/>
        <w:jc w:val="center"/>
        <w:rPr>
          <w:lang w:val="en-US"/>
        </w:rPr>
      </w:pPr>
    </w:p>
    <w:p w:rsidR="00063097" w:rsidRDefault="00063097" w:rsidP="00745F3D">
      <w:pPr>
        <w:shd w:val="clear" w:color="auto" w:fill="FFFFFF"/>
        <w:spacing w:before="82"/>
        <w:ind w:right="29"/>
        <w:jc w:val="center"/>
        <w:rPr>
          <w:lang w:val="en-US"/>
        </w:rPr>
      </w:pPr>
    </w:p>
    <w:p w:rsidR="00063097" w:rsidRDefault="00063097" w:rsidP="00745F3D">
      <w:pPr>
        <w:shd w:val="clear" w:color="auto" w:fill="FFFFFF"/>
        <w:spacing w:before="82"/>
        <w:ind w:right="29"/>
        <w:jc w:val="center"/>
        <w:rPr>
          <w:lang w:val="en-US"/>
        </w:rPr>
      </w:pPr>
    </w:p>
    <w:p w:rsidR="00063097" w:rsidRDefault="00063097" w:rsidP="00745F3D">
      <w:pPr>
        <w:shd w:val="clear" w:color="auto" w:fill="FFFFFF"/>
        <w:spacing w:before="82"/>
        <w:ind w:right="29"/>
        <w:jc w:val="center"/>
        <w:rPr>
          <w:lang w:val="en-US"/>
        </w:rPr>
      </w:pPr>
    </w:p>
    <w:p w:rsidR="00063097" w:rsidRDefault="00063097" w:rsidP="00063097">
      <w:pPr>
        <w:shd w:val="clear" w:color="auto" w:fill="FFFFFF"/>
        <w:spacing w:line="206" w:lineRule="exact"/>
        <w:ind w:left="24"/>
        <w:jc w:val="both"/>
      </w:pPr>
      <w:r>
        <w:rPr>
          <w:noProof/>
        </w:rPr>
        <w:pict>
          <v:line id="_x0000_s1043" style="position:absolute;left:0;text-align:left;z-index:251679744;mso-position-horizontal-relative:margin" from="-45.85pt,-18.25pt" to="-45.85pt,530.85pt" o:allowincell="f" strokeweight=".25pt">
            <w10:wrap anchorx="margin"/>
          </v:line>
        </w:pict>
      </w:r>
      <w:r>
        <w:rPr>
          <w:noProof/>
        </w:rPr>
        <w:pict>
          <v:line id="_x0000_s1044" style="position:absolute;left:0;text-align:left;z-index:251680768;mso-position-horizontal-relative:margin" from="329.3pt,-12pt" to="329.3pt,533.3pt" o:allowincell="f" strokeweight=".25pt">
            <w10:wrap anchorx="margin"/>
          </v:line>
        </w:pict>
      </w:r>
      <w:r>
        <w:rPr>
          <w:noProof/>
        </w:rPr>
        <w:pict>
          <v:line id="_x0000_s1045" style="position:absolute;left:0;text-align:left;z-index:251681792;mso-position-horizontal-relative:margin" from="687.1pt,351.6pt" to="687.1pt,403.9pt" o:allowincell="f" strokeweight=".5pt">
            <w10:wrap anchorx="margin"/>
          </v:line>
        </w:pict>
      </w:r>
      <w:r>
        <w:rPr>
          <w:rFonts w:eastAsia="Times New Roman"/>
          <w:sz w:val="22"/>
          <w:szCs w:val="22"/>
        </w:rPr>
        <w:t xml:space="preserve">все щенята весеннего помета, около 4 штук старых и </w:t>
      </w:r>
      <w:r>
        <w:rPr>
          <w:rFonts w:eastAsia="Times New Roman"/>
          <w:sz w:val="22"/>
          <w:szCs w:val="22"/>
        </w:rPr>
        <w:lastRenderedPageBreak/>
        <w:t>между ними «</w:t>
      </w:r>
      <w:proofErr w:type="gramStart"/>
      <w:r>
        <w:rPr>
          <w:rFonts w:eastAsia="Times New Roman"/>
          <w:sz w:val="22"/>
          <w:szCs w:val="22"/>
        </w:rPr>
        <w:t>Гаркало</w:t>
      </w:r>
      <w:proofErr w:type="gramEnd"/>
      <w:r>
        <w:rPr>
          <w:rFonts w:eastAsia="Times New Roman"/>
          <w:sz w:val="22"/>
          <w:szCs w:val="22"/>
        </w:rPr>
        <w:t>», последний оставшийся из тех, что были на выставке М. О. О. в 1903 году.</w:t>
      </w:r>
    </w:p>
    <w:p w:rsidR="00063097" w:rsidRDefault="00063097" w:rsidP="00063097">
      <w:pPr>
        <w:shd w:val="clear" w:color="auto" w:fill="FFFFFF"/>
        <w:spacing w:line="206" w:lineRule="exact"/>
        <w:ind w:left="19" w:right="5" w:firstLine="322"/>
        <w:jc w:val="both"/>
      </w:pPr>
      <w:r>
        <w:rPr>
          <w:rFonts w:eastAsia="Times New Roman"/>
          <w:sz w:val="22"/>
          <w:szCs w:val="22"/>
        </w:rPr>
        <w:t xml:space="preserve">Я усиленно начал хлопотать о </w:t>
      </w:r>
      <w:proofErr w:type="gramStart"/>
      <w:r>
        <w:rPr>
          <w:rFonts w:eastAsia="Times New Roman"/>
          <w:sz w:val="22"/>
          <w:szCs w:val="22"/>
        </w:rPr>
        <w:t>приобретении</w:t>
      </w:r>
      <w:proofErr w:type="gramEnd"/>
      <w:r>
        <w:rPr>
          <w:rFonts w:eastAsia="Times New Roman"/>
          <w:sz w:val="22"/>
          <w:szCs w:val="22"/>
        </w:rPr>
        <w:t xml:space="preserve"> где бы то ни было для себя, хоть за несколько станций до Тихорецкой, места для охоты с гончими и для натаски гончих.</w:t>
      </w:r>
    </w:p>
    <w:p w:rsidR="00063097" w:rsidRDefault="00063097" w:rsidP="00063097">
      <w:pPr>
        <w:shd w:val="clear" w:color="auto" w:fill="FFFFFF"/>
        <w:spacing w:before="14" w:line="211" w:lineRule="exact"/>
        <w:ind w:right="10" w:firstLine="322"/>
        <w:jc w:val="both"/>
      </w:pPr>
      <w:r>
        <w:rPr>
          <w:rFonts w:eastAsia="Times New Roman"/>
          <w:sz w:val="22"/>
          <w:szCs w:val="22"/>
        </w:rPr>
        <w:t>За осень 1907 года удалось 2 раза побывать с гончи</w:t>
      </w:r>
      <w:r>
        <w:rPr>
          <w:rFonts w:eastAsia="Times New Roman"/>
          <w:sz w:val="22"/>
          <w:szCs w:val="22"/>
        </w:rPr>
        <w:softHyphen/>
        <w:t xml:space="preserve">ми в лесу при станции Кавказской, причем в первый </w:t>
      </w:r>
      <w:proofErr w:type="gramStart"/>
      <w:r>
        <w:rPr>
          <w:rFonts w:eastAsia="Times New Roman"/>
          <w:sz w:val="22"/>
          <w:szCs w:val="22"/>
        </w:rPr>
        <w:t>раз</w:t>
      </w:r>
      <w:proofErr w:type="gramEnd"/>
      <w:r>
        <w:rPr>
          <w:rFonts w:eastAsia="Times New Roman"/>
          <w:sz w:val="22"/>
          <w:szCs w:val="22"/>
        </w:rPr>
        <w:t xml:space="preserve"> только русаков стрелял, а во второй взял волчицу. Два раза за год! Что это такое?! В 1908 году при станции Кавказской удалось сформировать кружок любителей охоты, которым заарендовано около 2600 десятин леса в разных кусках, и настали для меня красные дни. Хотя и дорого обходится поездка с гончими на станцию Кавказская, но всю осень в неделю два раза мои гончие бывали и в настоящее время бывают в работе. Если возможно сам я с ними еду, а невозможно — человека посылаю, да по кабанам и джейранам в 1908 году два раза с гончими ездил. Ездил за Дербент. И выправи</w:t>
      </w:r>
      <w:r>
        <w:rPr>
          <w:rFonts w:eastAsia="Times New Roman"/>
          <w:sz w:val="22"/>
          <w:szCs w:val="22"/>
        </w:rPr>
        <w:softHyphen/>
        <w:t>лись мои собачки, лихо стали работать!</w:t>
      </w:r>
    </w:p>
    <w:p w:rsidR="00063097" w:rsidRDefault="00063097" w:rsidP="00063097">
      <w:pPr>
        <w:shd w:val="clear" w:color="auto" w:fill="FFFFFF"/>
        <w:spacing w:line="211" w:lineRule="exact"/>
        <w:ind w:right="34" w:firstLine="322"/>
        <w:jc w:val="both"/>
      </w:pPr>
      <w:r>
        <w:rPr>
          <w:rFonts w:eastAsia="Times New Roman"/>
          <w:spacing w:val="-1"/>
          <w:sz w:val="22"/>
          <w:szCs w:val="22"/>
        </w:rPr>
        <w:t>В настоящее время в Тихорецкой живется мне неду</w:t>
      </w:r>
      <w:r>
        <w:rPr>
          <w:rFonts w:eastAsia="Times New Roman"/>
          <w:spacing w:val="-1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рно, перезнакомился кругом со всеми, и охотничьих угодий сколько угодно, но по ночам кошмар давит</w:t>
      </w:r>
    </w:p>
    <w:p w:rsidR="00063097" w:rsidRDefault="00063097" w:rsidP="00063097">
      <w:pPr>
        <w:spacing w:before="163"/>
        <w:ind w:left="82" w:right="10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314700" cy="2390775"/>
            <wp:effectExtent l="1905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097" w:rsidRDefault="00063097" w:rsidP="00063097">
      <w:pPr>
        <w:shd w:val="clear" w:color="auto" w:fill="FFFFFF"/>
        <w:spacing w:before="110" w:line="211" w:lineRule="exact"/>
        <w:ind w:left="10"/>
        <w:jc w:val="both"/>
      </w:pPr>
      <w:r>
        <w:rPr>
          <w:sz w:val="24"/>
          <w:szCs w:val="24"/>
        </w:rPr>
        <w:br w:type="column"/>
      </w:r>
      <w:r>
        <w:rPr>
          <w:rFonts w:eastAsia="Times New Roman"/>
          <w:spacing w:val="-3"/>
          <w:sz w:val="22"/>
          <w:szCs w:val="22"/>
        </w:rPr>
        <w:lastRenderedPageBreak/>
        <w:t xml:space="preserve">меня, все мне кажется, что переводят или назначают меня </w:t>
      </w:r>
      <w:r>
        <w:rPr>
          <w:rFonts w:eastAsia="Times New Roman"/>
          <w:sz w:val="22"/>
          <w:szCs w:val="22"/>
        </w:rPr>
        <w:t>куда-нибудь, просыпаюсь с холодным потом на лбу.</w:t>
      </w:r>
    </w:p>
    <w:p w:rsidR="00063097" w:rsidRDefault="00063097" w:rsidP="00063097">
      <w:pPr>
        <w:shd w:val="clear" w:color="auto" w:fill="FFFFFF"/>
        <w:spacing w:line="211" w:lineRule="exact"/>
        <w:ind w:left="10" w:firstLine="322"/>
        <w:jc w:val="both"/>
      </w:pPr>
      <w:r>
        <w:rPr>
          <w:rFonts w:eastAsia="Times New Roman"/>
          <w:sz w:val="22"/>
          <w:szCs w:val="22"/>
        </w:rPr>
        <w:t xml:space="preserve">Вот при каких условиях приходится вести любимое </w:t>
      </w:r>
      <w:r>
        <w:rPr>
          <w:rFonts w:eastAsia="Times New Roman"/>
          <w:spacing w:val="-2"/>
          <w:sz w:val="22"/>
          <w:szCs w:val="22"/>
        </w:rPr>
        <w:t>дело, это не то, что при поместье где-либо или в деревне.</w:t>
      </w:r>
    </w:p>
    <w:p w:rsidR="00063097" w:rsidRDefault="00063097" w:rsidP="00063097">
      <w:pPr>
        <w:shd w:val="clear" w:color="auto" w:fill="FFFFFF"/>
        <w:spacing w:line="211" w:lineRule="exact"/>
        <w:ind w:left="10" w:firstLine="322"/>
        <w:jc w:val="both"/>
      </w:pPr>
      <w:r>
        <w:rPr>
          <w:rFonts w:eastAsia="Times New Roman"/>
          <w:sz w:val="22"/>
          <w:szCs w:val="22"/>
        </w:rPr>
        <w:t xml:space="preserve">Так не ругайте же меня очень, как мои друзья и приятели охотники, так и те, которые, никогда не </w:t>
      </w:r>
      <w:proofErr w:type="gramStart"/>
      <w:r>
        <w:rPr>
          <w:rFonts w:eastAsia="Times New Roman"/>
          <w:sz w:val="22"/>
          <w:szCs w:val="22"/>
        </w:rPr>
        <w:t>видавши</w:t>
      </w:r>
      <w:proofErr w:type="gramEnd"/>
      <w:r>
        <w:rPr>
          <w:rFonts w:eastAsia="Times New Roman"/>
          <w:sz w:val="22"/>
          <w:szCs w:val="22"/>
        </w:rPr>
        <w:t xml:space="preserve"> моих гончих, так или иначе отзываются о них и говорят, что и от </w:t>
      </w:r>
      <w:proofErr w:type="spellStart"/>
      <w:r>
        <w:rPr>
          <w:rFonts w:eastAsia="Times New Roman"/>
          <w:sz w:val="22"/>
          <w:szCs w:val="22"/>
        </w:rPr>
        <w:t>лавераков</w:t>
      </w:r>
      <w:proofErr w:type="spellEnd"/>
      <w:r>
        <w:rPr>
          <w:rFonts w:eastAsia="Times New Roman"/>
          <w:sz w:val="22"/>
          <w:szCs w:val="22"/>
        </w:rPr>
        <w:t xml:space="preserve"> они!</w:t>
      </w:r>
    </w:p>
    <w:p w:rsidR="00063097" w:rsidRDefault="00063097" w:rsidP="00063097">
      <w:pPr>
        <w:shd w:val="clear" w:color="auto" w:fill="FFFFFF"/>
        <w:spacing w:line="211" w:lineRule="exact"/>
        <w:ind w:left="10" w:firstLine="331"/>
        <w:jc w:val="both"/>
      </w:pPr>
      <w:r>
        <w:rPr>
          <w:rFonts w:eastAsia="Times New Roman"/>
          <w:sz w:val="22"/>
          <w:szCs w:val="22"/>
        </w:rPr>
        <w:t xml:space="preserve">Веду упорно свое маленькое дело исключительно из любви к этому делу и в надежде, что когда меня не станет, останутся мои гончие </w:t>
      </w:r>
      <w:proofErr w:type="gramStart"/>
      <w:r>
        <w:rPr>
          <w:rFonts w:eastAsia="Times New Roman"/>
          <w:sz w:val="22"/>
          <w:szCs w:val="22"/>
        </w:rPr>
        <w:t>и</w:t>
      </w:r>
      <w:proofErr w:type="gramEnd"/>
      <w:r>
        <w:rPr>
          <w:rFonts w:eastAsia="Times New Roman"/>
          <w:sz w:val="22"/>
          <w:szCs w:val="22"/>
        </w:rPr>
        <w:t xml:space="preserve"> хотя кто-либо вспом</w:t>
      </w:r>
      <w:r>
        <w:rPr>
          <w:rFonts w:eastAsia="Times New Roman"/>
          <w:sz w:val="22"/>
          <w:szCs w:val="22"/>
        </w:rPr>
        <w:softHyphen/>
        <w:t>нит меня добрым словом; а чтобы те, кому нравятся мои гончие, знали, что это именно за гончая и от каких происходит, прилагаю копию свидетельства на родо</w:t>
      </w:r>
      <w:r>
        <w:rPr>
          <w:rFonts w:eastAsia="Times New Roman"/>
          <w:sz w:val="22"/>
          <w:szCs w:val="22"/>
        </w:rPr>
        <w:softHyphen/>
        <w:t>начальницу всех моих гончих «</w:t>
      </w:r>
      <w:proofErr w:type="spellStart"/>
      <w:r>
        <w:rPr>
          <w:rFonts w:eastAsia="Times New Roman"/>
          <w:sz w:val="22"/>
          <w:szCs w:val="22"/>
        </w:rPr>
        <w:t>Затейку</w:t>
      </w:r>
      <w:proofErr w:type="spellEnd"/>
      <w:r>
        <w:rPr>
          <w:rFonts w:eastAsia="Times New Roman"/>
          <w:sz w:val="22"/>
          <w:szCs w:val="22"/>
        </w:rPr>
        <w:t>»:</w:t>
      </w:r>
    </w:p>
    <w:p w:rsidR="00063097" w:rsidRDefault="00063097" w:rsidP="00063097">
      <w:pPr>
        <w:shd w:val="clear" w:color="auto" w:fill="FFFFFF"/>
        <w:spacing w:before="62" w:line="341" w:lineRule="exact"/>
        <w:ind w:left="4354"/>
      </w:pPr>
      <w:r>
        <w:rPr>
          <w:rFonts w:eastAsia="Times New Roman"/>
          <w:i/>
          <w:iCs/>
          <w:spacing w:val="-3"/>
          <w:sz w:val="18"/>
          <w:szCs w:val="18"/>
        </w:rPr>
        <w:t>Копия.</w:t>
      </w:r>
    </w:p>
    <w:p w:rsidR="00063097" w:rsidRDefault="00063097" w:rsidP="00063097">
      <w:pPr>
        <w:shd w:val="clear" w:color="auto" w:fill="FFFFFF"/>
        <w:spacing w:line="341" w:lineRule="exact"/>
        <w:ind w:left="14"/>
        <w:jc w:val="center"/>
      </w:pPr>
      <w:r>
        <w:rPr>
          <w:rFonts w:eastAsia="Times New Roman"/>
          <w:sz w:val="18"/>
          <w:szCs w:val="18"/>
        </w:rPr>
        <w:t>СВИДЕТЕЛЬСТВО</w:t>
      </w:r>
    </w:p>
    <w:p w:rsidR="00063097" w:rsidRDefault="00063097" w:rsidP="00063097">
      <w:pPr>
        <w:shd w:val="clear" w:color="auto" w:fill="FFFFFF"/>
        <w:spacing w:line="341" w:lineRule="exact"/>
        <w:ind w:left="274"/>
      </w:pPr>
      <w:r>
        <w:rPr>
          <w:rFonts w:eastAsia="Times New Roman"/>
          <w:sz w:val="18"/>
          <w:szCs w:val="18"/>
        </w:rPr>
        <w:t>Псовых русских собак Сергея Сергеевича Карева.</w:t>
      </w:r>
    </w:p>
    <w:p w:rsidR="00063097" w:rsidRDefault="00063097" w:rsidP="00063097">
      <w:pPr>
        <w:shd w:val="clear" w:color="auto" w:fill="FFFFFF"/>
        <w:spacing w:before="58"/>
        <w:ind w:left="5"/>
        <w:jc w:val="center"/>
      </w:pPr>
      <w:r>
        <w:rPr>
          <w:rFonts w:eastAsia="Times New Roman"/>
          <w:spacing w:val="-8"/>
          <w:sz w:val="18"/>
          <w:szCs w:val="18"/>
        </w:rPr>
        <w:t>«</w:t>
      </w:r>
      <w:proofErr w:type="gramStart"/>
      <w:r>
        <w:rPr>
          <w:rFonts w:eastAsia="Times New Roman"/>
          <w:spacing w:val="-8"/>
          <w:sz w:val="18"/>
          <w:szCs w:val="18"/>
        </w:rPr>
        <w:t>3</w:t>
      </w:r>
      <w:proofErr w:type="gramEnd"/>
      <w:r>
        <w:rPr>
          <w:rFonts w:eastAsia="Times New Roman"/>
          <w:spacing w:val="-8"/>
          <w:sz w:val="18"/>
          <w:szCs w:val="18"/>
        </w:rPr>
        <w:t xml:space="preserve"> а г </w:t>
      </w:r>
      <w:r>
        <w:rPr>
          <w:rFonts w:eastAsia="Times New Roman"/>
          <w:b/>
          <w:bCs/>
          <w:spacing w:val="-8"/>
          <w:sz w:val="18"/>
          <w:szCs w:val="18"/>
        </w:rPr>
        <w:t xml:space="preserve">е </w:t>
      </w:r>
      <w:r>
        <w:rPr>
          <w:rFonts w:eastAsia="Times New Roman"/>
          <w:spacing w:val="-8"/>
          <w:sz w:val="18"/>
          <w:szCs w:val="18"/>
        </w:rPr>
        <w:t xml:space="preserve">и </w:t>
      </w:r>
      <w:r>
        <w:rPr>
          <w:rFonts w:eastAsia="Times New Roman"/>
          <w:b/>
          <w:bCs/>
          <w:spacing w:val="-8"/>
          <w:sz w:val="18"/>
          <w:szCs w:val="18"/>
        </w:rPr>
        <w:t xml:space="preserve">к </w:t>
      </w:r>
      <w:r>
        <w:rPr>
          <w:rFonts w:eastAsia="Times New Roman"/>
          <w:spacing w:val="-8"/>
          <w:sz w:val="18"/>
          <w:szCs w:val="18"/>
        </w:rPr>
        <w:t>а».</w:t>
      </w:r>
    </w:p>
    <w:p w:rsidR="00063097" w:rsidRDefault="00063097" w:rsidP="00063097">
      <w:pPr>
        <w:shd w:val="clear" w:color="auto" w:fill="FFFFFF"/>
        <w:spacing w:before="77" w:line="216" w:lineRule="exact"/>
        <w:ind w:left="269"/>
      </w:pPr>
      <w:r>
        <w:rPr>
          <w:rFonts w:eastAsia="Times New Roman"/>
          <w:sz w:val="18"/>
          <w:szCs w:val="18"/>
        </w:rPr>
        <w:t xml:space="preserve">Сука </w:t>
      </w:r>
      <w:proofErr w:type="spellStart"/>
      <w:r>
        <w:rPr>
          <w:rFonts w:eastAsia="Times New Roman"/>
          <w:sz w:val="18"/>
          <w:szCs w:val="18"/>
        </w:rPr>
        <w:t>гонч</w:t>
      </w:r>
      <w:proofErr w:type="spellEnd"/>
      <w:r>
        <w:rPr>
          <w:rFonts w:eastAsia="Times New Roman"/>
          <w:sz w:val="18"/>
          <w:szCs w:val="18"/>
        </w:rPr>
        <w:t>. выжловка родилась апреля 29-го 1890 года. Мать «</w:t>
      </w:r>
      <w:proofErr w:type="spellStart"/>
      <w:r>
        <w:rPr>
          <w:rFonts w:eastAsia="Times New Roman"/>
          <w:sz w:val="18"/>
          <w:szCs w:val="18"/>
        </w:rPr>
        <w:t>Скрыпка</w:t>
      </w:r>
      <w:proofErr w:type="spellEnd"/>
      <w:r>
        <w:rPr>
          <w:rFonts w:eastAsia="Times New Roman"/>
          <w:sz w:val="18"/>
          <w:szCs w:val="18"/>
        </w:rPr>
        <w:t>», дочь «Затевая». Отец «Орган». Собаки кро</w:t>
      </w:r>
      <w:r>
        <w:rPr>
          <w:rFonts w:eastAsia="Times New Roman"/>
          <w:sz w:val="18"/>
          <w:szCs w:val="18"/>
        </w:rPr>
        <w:softHyphen/>
        <w:t>ви Березниковых. Взяты из Императорской Ох</w:t>
      </w:r>
      <w:proofErr w:type="gramStart"/>
      <w:r>
        <w:rPr>
          <w:rFonts w:eastAsia="Times New Roman"/>
          <w:sz w:val="18"/>
          <w:szCs w:val="18"/>
        </w:rPr>
        <w:t>»т</w:t>
      </w:r>
      <w:proofErr w:type="gramEnd"/>
      <w:r>
        <w:rPr>
          <w:rFonts w:eastAsia="Times New Roman"/>
          <w:sz w:val="18"/>
          <w:szCs w:val="18"/>
        </w:rPr>
        <w:t>ы.</w:t>
      </w:r>
    </w:p>
    <w:p w:rsidR="00063097" w:rsidRDefault="00063097" w:rsidP="00063097">
      <w:pPr>
        <w:shd w:val="clear" w:color="auto" w:fill="FFFFFF"/>
        <w:spacing w:before="77" w:line="211" w:lineRule="exact"/>
        <w:ind w:left="586"/>
      </w:pPr>
      <w:r>
        <w:rPr>
          <w:rFonts w:eastAsia="Times New Roman"/>
          <w:sz w:val="18"/>
          <w:szCs w:val="18"/>
        </w:rPr>
        <w:t>Удостоверяю печатью и подписью.</w:t>
      </w:r>
    </w:p>
    <w:p w:rsidR="00063097" w:rsidRDefault="00063097" w:rsidP="00063097">
      <w:pPr>
        <w:shd w:val="clear" w:color="auto" w:fill="FFFFFF"/>
        <w:spacing w:line="211" w:lineRule="exact"/>
        <w:ind w:left="590"/>
      </w:pPr>
      <w:r>
        <w:rPr>
          <w:rFonts w:eastAsia="Times New Roman"/>
          <w:sz w:val="18"/>
          <w:szCs w:val="18"/>
        </w:rPr>
        <w:t>Подлинное подписано: С. Карев.</w:t>
      </w:r>
    </w:p>
    <w:p w:rsidR="00063097" w:rsidRDefault="00063097" w:rsidP="00063097">
      <w:pPr>
        <w:shd w:val="clear" w:color="auto" w:fill="FFFFFF"/>
        <w:spacing w:line="211" w:lineRule="exact"/>
        <w:ind w:left="595"/>
      </w:pPr>
      <w:r>
        <w:rPr>
          <w:rFonts w:eastAsia="Times New Roman"/>
          <w:sz w:val="18"/>
          <w:szCs w:val="18"/>
        </w:rPr>
        <w:t xml:space="preserve">Вязьма, Смоленской губернии, село </w:t>
      </w:r>
      <w:proofErr w:type="spellStart"/>
      <w:r>
        <w:rPr>
          <w:rFonts w:eastAsia="Times New Roman"/>
          <w:sz w:val="18"/>
          <w:szCs w:val="18"/>
        </w:rPr>
        <w:t>Ризское</w:t>
      </w:r>
      <w:proofErr w:type="spellEnd"/>
      <w:r>
        <w:rPr>
          <w:rFonts w:eastAsia="Times New Roman"/>
          <w:sz w:val="18"/>
          <w:szCs w:val="18"/>
        </w:rPr>
        <w:t>.</w:t>
      </w:r>
    </w:p>
    <w:p w:rsidR="00063097" w:rsidRDefault="00063097" w:rsidP="00063097">
      <w:pPr>
        <w:shd w:val="clear" w:color="auto" w:fill="FFFFFF"/>
        <w:spacing w:before="523"/>
        <w:ind w:left="10"/>
        <w:jc w:val="center"/>
      </w:pPr>
      <w:r>
        <w:rPr>
          <w:rFonts w:eastAsia="Times New Roman"/>
          <w:i/>
          <w:iCs/>
          <w:sz w:val="26"/>
          <w:szCs w:val="26"/>
        </w:rPr>
        <w:t xml:space="preserve">В. В. </w:t>
      </w:r>
      <w:proofErr w:type="spellStart"/>
      <w:r>
        <w:rPr>
          <w:rFonts w:eastAsia="Times New Roman"/>
          <w:i/>
          <w:iCs/>
          <w:sz w:val="26"/>
          <w:szCs w:val="26"/>
        </w:rPr>
        <w:t>Кульбицкий</w:t>
      </w:r>
      <w:proofErr w:type="spellEnd"/>
    </w:p>
    <w:p w:rsidR="00063097" w:rsidRDefault="00063097" w:rsidP="00063097">
      <w:pPr>
        <w:shd w:val="clear" w:color="auto" w:fill="FFFFFF"/>
        <w:spacing w:before="34"/>
        <w:ind w:left="1253"/>
      </w:pPr>
      <w:r>
        <w:rPr>
          <w:rFonts w:eastAsia="Times New Roman"/>
          <w:spacing w:val="-6"/>
          <w:sz w:val="36"/>
          <w:szCs w:val="36"/>
        </w:rPr>
        <w:t>Заметки о гончих *</w:t>
      </w:r>
    </w:p>
    <w:p w:rsidR="00063097" w:rsidRDefault="00063097" w:rsidP="00063097">
      <w:pPr>
        <w:shd w:val="clear" w:color="auto" w:fill="FFFFFF"/>
        <w:spacing w:before="163" w:line="211" w:lineRule="exact"/>
        <w:ind w:right="5" w:firstLine="322"/>
        <w:jc w:val="both"/>
      </w:pPr>
      <w:r>
        <w:rPr>
          <w:rFonts w:eastAsia="Times New Roman"/>
          <w:sz w:val="22"/>
          <w:szCs w:val="22"/>
        </w:rPr>
        <w:t>Я же и тогда, как и сейчас, отрицаю в корне как непременную принадлежность русской гончей, ма</w:t>
      </w:r>
      <w:r>
        <w:rPr>
          <w:rFonts w:eastAsia="Times New Roman"/>
          <w:sz w:val="22"/>
          <w:szCs w:val="22"/>
        </w:rPr>
        <w:softHyphen/>
        <w:t>ленькое, лепестком ухо, муфту (</w:t>
      </w:r>
      <w:proofErr w:type="spellStart"/>
      <w:r>
        <w:rPr>
          <w:rFonts w:eastAsia="Times New Roman"/>
          <w:sz w:val="22"/>
          <w:szCs w:val="22"/>
        </w:rPr>
        <w:t>отчесы</w:t>
      </w:r>
      <w:proofErr w:type="spellEnd"/>
      <w:r>
        <w:rPr>
          <w:rFonts w:eastAsia="Times New Roman"/>
          <w:sz w:val="22"/>
          <w:szCs w:val="22"/>
        </w:rPr>
        <w:t xml:space="preserve"> на шее), шубу (густую псовину, граничащую с лохматос</w:t>
      </w:r>
      <w:r>
        <w:rPr>
          <w:rFonts w:eastAsia="Times New Roman"/>
          <w:sz w:val="22"/>
          <w:szCs w:val="22"/>
          <w:vertAlign w:val="superscript"/>
        </w:rPr>
        <w:t>т</w:t>
      </w:r>
      <w:r>
        <w:rPr>
          <w:rFonts w:eastAsia="Times New Roman"/>
          <w:sz w:val="22"/>
          <w:szCs w:val="22"/>
        </w:rPr>
        <w:t>ью сибирс</w:t>
      </w:r>
      <w:r>
        <w:rPr>
          <w:rFonts w:eastAsia="Times New Roman"/>
          <w:sz w:val="22"/>
          <w:szCs w:val="22"/>
        </w:rPr>
        <w:softHyphen/>
        <w:t>кой лайки или русской дворняги), глаз, непременно косой, китайский и пр. Для такой огромной страны, как наша родина, даже странно требование, чтобы</w:t>
      </w:r>
    </w:p>
    <w:p w:rsidR="00063097" w:rsidRDefault="00063097" w:rsidP="00063097">
      <w:pPr>
        <w:shd w:val="clear" w:color="auto" w:fill="FFFFFF"/>
        <w:spacing w:before="163" w:line="211" w:lineRule="exact"/>
        <w:ind w:right="5" w:firstLine="322"/>
        <w:jc w:val="both"/>
        <w:sectPr w:rsidR="00063097">
          <w:type w:val="continuous"/>
          <w:pgSz w:w="16834" w:h="11909" w:orient="landscape"/>
          <w:pgMar w:top="413" w:right="2530" w:bottom="360" w:left="1449" w:header="720" w:footer="720" w:gutter="0"/>
          <w:cols w:num="2" w:space="720" w:equalWidth="0">
            <w:col w:w="5404" w:space="2078"/>
            <w:col w:w="5371"/>
          </w:cols>
          <w:noEndnote/>
        </w:sectPr>
      </w:pPr>
    </w:p>
    <w:p w:rsidR="00063097" w:rsidRDefault="00063097" w:rsidP="00063097">
      <w:pPr>
        <w:spacing w:before="173" w:line="1" w:lineRule="exact"/>
        <w:rPr>
          <w:sz w:val="2"/>
          <w:szCs w:val="2"/>
        </w:rPr>
      </w:pPr>
    </w:p>
    <w:p w:rsidR="00063097" w:rsidRDefault="00063097" w:rsidP="00063097">
      <w:pPr>
        <w:shd w:val="clear" w:color="auto" w:fill="FFFFFF"/>
        <w:spacing w:before="163" w:line="211" w:lineRule="exact"/>
        <w:ind w:right="5" w:firstLine="322"/>
        <w:jc w:val="both"/>
        <w:sectPr w:rsidR="00063097">
          <w:type w:val="continuous"/>
          <w:pgSz w:w="16834" w:h="11909" w:orient="landscape"/>
          <w:pgMar w:top="413" w:right="2554" w:bottom="360" w:left="1440" w:header="720" w:footer="720" w:gutter="0"/>
          <w:cols w:space="60"/>
          <w:noEndnote/>
        </w:sectPr>
      </w:pPr>
    </w:p>
    <w:p w:rsidR="00063097" w:rsidRDefault="00063097" w:rsidP="00063097">
      <w:pPr>
        <w:shd w:val="clear" w:color="auto" w:fill="FFFFFF"/>
        <w:spacing w:line="173" w:lineRule="exact"/>
        <w:ind w:left="1781" w:hanging="1781"/>
      </w:pPr>
      <w:r>
        <w:rPr>
          <w:rFonts w:eastAsia="Times New Roman"/>
          <w:b/>
          <w:bCs/>
          <w:spacing w:val="-5"/>
          <w:sz w:val="18"/>
          <w:szCs w:val="18"/>
        </w:rPr>
        <w:lastRenderedPageBreak/>
        <w:t xml:space="preserve">Заливай С. С. </w:t>
      </w:r>
      <w:proofErr w:type="gramStart"/>
      <w:r>
        <w:rPr>
          <w:rFonts w:eastAsia="Times New Roman"/>
          <w:b/>
          <w:bCs/>
          <w:spacing w:val="-5"/>
          <w:sz w:val="18"/>
          <w:szCs w:val="18"/>
        </w:rPr>
        <w:t>Кареева—одна</w:t>
      </w:r>
      <w:proofErr w:type="gramEnd"/>
      <w:r>
        <w:rPr>
          <w:rFonts w:eastAsia="Times New Roman"/>
          <w:b/>
          <w:bCs/>
          <w:spacing w:val="-5"/>
          <w:sz w:val="18"/>
          <w:szCs w:val="18"/>
        </w:rPr>
        <w:t xml:space="preserve"> из первых русских гончих на Московс</w:t>
      </w:r>
      <w:r>
        <w:rPr>
          <w:rFonts w:eastAsia="Times New Roman"/>
          <w:b/>
          <w:bCs/>
          <w:spacing w:val="-5"/>
          <w:sz w:val="18"/>
          <w:szCs w:val="18"/>
        </w:rPr>
        <w:softHyphen/>
      </w:r>
      <w:r>
        <w:rPr>
          <w:rFonts w:eastAsia="Times New Roman"/>
          <w:b/>
          <w:bCs/>
          <w:sz w:val="18"/>
          <w:szCs w:val="18"/>
        </w:rPr>
        <w:t>кой выставке 1874 года</w:t>
      </w:r>
    </w:p>
    <w:p w:rsidR="00063097" w:rsidRDefault="00063097" w:rsidP="00063097">
      <w:pPr>
        <w:shd w:val="clear" w:color="auto" w:fill="FFFFFF"/>
        <w:spacing w:before="106" w:line="178" w:lineRule="exact"/>
        <w:ind w:left="163" w:hanging="163"/>
      </w:pPr>
      <w:r>
        <w:br w:type="column"/>
      </w:r>
      <w:r>
        <w:rPr>
          <w:sz w:val="18"/>
          <w:szCs w:val="18"/>
        </w:rPr>
        <w:lastRenderedPageBreak/>
        <w:t xml:space="preserve">* </w:t>
      </w:r>
      <w:proofErr w:type="spellStart"/>
      <w:r>
        <w:rPr>
          <w:rFonts w:eastAsia="Times New Roman"/>
          <w:sz w:val="18"/>
          <w:szCs w:val="18"/>
        </w:rPr>
        <w:t>Печ</w:t>
      </w:r>
      <w:proofErr w:type="spellEnd"/>
      <w:r>
        <w:rPr>
          <w:rFonts w:eastAsia="Times New Roman"/>
          <w:sz w:val="18"/>
          <w:szCs w:val="18"/>
        </w:rPr>
        <w:t xml:space="preserve">.  по  изд.:  </w:t>
      </w:r>
      <w:proofErr w:type="spellStart"/>
      <w:r>
        <w:rPr>
          <w:rFonts w:eastAsia="Times New Roman"/>
          <w:sz w:val="18"/>
          <w:szCs w:val="18"/>
        </w:rPr>
        <w:t>Украшський</w:t>
      </w:r>
      <w:proofErr w:type="spellEnd"/>
      <w:r>
        <w:rPr>
          <w:rFonts w:eastAsia="Times New Roman"/>
          <w:sz w:val="18"/>
          <w:szCs w:val="18"/>
        </w:rPr>
        <w:t xml:space="preserve">  </w:t>
      </w:r>
      <w:proofErr w:type="spellStart"/>
      <w:r>
        <w:rPr>
          <w:rFonts w:eastAsia="Times New Roman"/>
          <w:sz w:val="18"/>
          <w:szCs w:val="18"/>
        </w:rPr>
        <w:t>мисливець</w:t>
      </w:r>
      <w:proofErr w:type="spellEnd"/>
      <w:r>
        <w:rPr>
          <w:rFonts w:eastAsia="Times New Roman"/>
          <w:sz w:val="18"/>
          <w:szCs w:val="18"/>
        </w:rPr>
        <w:t xml:space="preserve">  та </w:t>
      </w:r>
      <w:proofErr w:type="spellStart"/>
      <w:r>
        <w:rPr>
          <w:rFonts w:eastAsia="Times New Roman"/>
          <w:sz w:val="18"/>
          <w:szCs w:val="18"/>
        </w:rPr>
        <w:t>рибалка</w:t>
      </w:r>
      <w:proofErr w:type="spellEnd"/>
      <w:r>
        <w:rPr>
          <w:rFonts w:eastAsia="Times New Roman"/>
          <w:sz w:val="18"/>
          <w:szCs w:val="18"/>
        </w:rPr>
        <w:t>.   1927.  № 12. С. 53.</w:t>
      </w:r>
    </w:p>
    <w:p w:rsidR="00063097" w:rsidRDefault="00063097" w:rsidP="00063097">
      <w:pPr>
        <w:shd w:val="clear" w:color="auto" w:fill="FFFFFF"/>
        <w:spacing w:before="91"/>
        <w:ind w:left="10"/>
        <w:jc w:val="center"/>
      </w:pPr>
      <w:r>
        <w:rPr>
          <w:b/>
          <w:bCs/>
          <w:spacing w:val="-8"/>
          <w:sz w:val="18"/>
          <w:szCs w:val="18"/>
        </w:rPr>
        <w:t>61</w:t>
      </w:r>
    </w:p>
    <w:p w:rsidR="00063097" w:rsidRDefault="00063097" w:rsidP="00063097">
      <w:pPr>
        <w:shd w:val="clear" w:color="auto" w:fill="FFFFFF"/>
        <w:spacing w:before="91"/>
        <w:ind w:left="10"/>
        <w:jc w:val="center"/>
        <w:sectPr w:rsidR="00063097">
          <w:type w:val="continuous"/>
          <w:pgSz w:w="16834" w:h="11909" w:orient="landscape"/>
          <w:pgMar w:top="413" w:right="2554" w:bottom="360" w:left="1440" w:header="720" w:footer="720" w:gutter="0"/>
          <w:cols w:num="2" w:space="720" w:equalWidth="0">
            <w:col w:w="5376" w:space="2126"/>
            <w:col w:w="5337"/>
          </w:cols>
          <w:noEndnote/>
        </w:sectPr>
      </w:pPr>
    </w:p>
    <w:p w:rsidR="00063097" w:rsidRDefault="00063097" w:rsidP="00063097">
      <w:pPr>
        <w:shd w:val="clear" w:color="auto" w:fill="FFFFFF"/>
        <w:ind w:left="2962"/>
      </w:pPr>
    </w:p>
    <w:p w:rsidR="00063097" w:rsidRPr="00063097" w:rsidRDefault="00063097" w:rsidP="00745F3D">
      <w:pPr>
        <w:shd w:val="clear" w:color="auto" w:fill="FFFFFF"/>
        <w:spacing w:before="82"/>
        <w:ind w:right="29"/>
        <w:jc w:val="center"/>
        <w:rPr>
          <w:lang w:val="en-US"/>
        </w:rPr>
      </w:pPr>
    </w:p>
    <w:p w:rsidR="00745F3D" w:rsidRDefault="00745F3D">
      <w:pPr>
        <w:shd w:val="clear" w:color="auto" w:fill="FFFFFF"/>
        <w:spacing w:before="38"/>
        <w:ind w:left="2587"/>
      </w:pPr>
    </w:p>
    <w:sectPr w:rsidR="00745F3D" w:rsidSect="00091028">
      <w:type w:val="continuous"/>
      <w:pgSz w:w="16834" w:h="11909" w:orient="landscape"/>
      <w:pgMar w:top="941" w:right="2313" w:bottom="360" w:left="1440" w:header="720" w:footer="720" w:gutter="0"/>
      <w:cols w:num="2" w:space="720" w:equalWidth="0">
        <w:col w:w="5443" w:space="1886"/>
        <w:col w:w="575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23328"/>
    <w:rsid w:val="00063097"/>
    <w:rsid w:val="00091028"/>
    <w:rsid w:val="00745F3D"/>
    <w:rsid w:val="00801ACA"/>
    <w:rsid w:val="00B2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0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F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F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2662</Words>
  <Characters>15174</Characters>
  <Application>Microsoft Office Word</Application>
  <DocSecurity>0</DocSecurity>
  <Lines>126</Lines>
  <Paragraphs>35</Paragraphs>
  <ScaleCrop>false</ScaleCrop>
  <Company/>
  <LinksUpToDate>false</LinksUpToDate>
  <CharactersWithSpaces>17801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2009-12-13T16:08:00Z</dcterms:created>
  <dcterms:modified xsi:type="dcterms:W3CDTF">2009-12-13T16:31:00Z</dcterms:modified>
</cp:coreProperties>
</file>